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A924DB" w14:textId="77777777" w:rsidR="005A495C" w:rsidRDefault="00BE61D6" w:rsidP="005A495C">
      <w:pPr>
        <w:jc w:val="center"/>
        <w:rPr>
          <w:rFonts w:ascii="Times New Roman" w:hAnsi="Times New Roman" w:cs="Times New Roman"/>
          <w:sz w:val="36"/>
          <w:szCs w:val="36"/>
        </w:rPr>
      </w:pPr>
      <w:r w:rsidRPr="00BE61D6">
        <w:rPr>
          <w:rFonts w:ascii="Times New Roman" w:hAnsi="Times New Roman" w:cs="Times New Roman"/>
          <w:sz w:val="36"/>
          <w:szCs w:val="36"/>
        </w:rPr>
        <w:t>BÁO CÁO THỰC HÀNH LA</w:t>
      </w:r>
      <w:r w:rsidR="008B0BB2">
        <w:rPr>
          <w:rFonts w:ascii="Times New Roman" w:hAnsi="Times New Roman" w:cs="Times New Roman"/>
          <w:sz w:val="36"/>
          <w:szCs w:val="36"/>
        </w:rPr>
        <w:t>B</w:t>
      </w:r>
      <w:r w:rsidRPr="00BE61D6">
        <w:rPr>
          <w:rFonts w:ascii="Times New Roman" w:hAnsi="Times New Roman" w:cs="Times New Roman"/>
          <w:sz w:val="36"/>
          <w:szCs w:val="36"/>
        </w:rPr>
        <w:t xml:space="preserve"> </w:t>
      </w:r>
      <w:r w:rsidR="008B0BB2">
        <w:rPr>
          <w:rFonts w:ascii="Times New Roman" w:hAnsi="Times New Roman" w:cs="Times New Roman"/>
          <w:sz w:val="36"/>
          <w:szCs w:val="36"/>
        </w:rPr>
        <w:t>5</w:t>
      </w:r>
      <w:r w:rsidRPr="00BE61D6">
        <w:rPr>
          <w:rFonts w:ascii="Times New Roman" w:hAnsi="Times New Roman" w:cs="Times New Roman"/>
          <w:sz w:val="36"/>
          <w:szCs w:val="36"/>
        </w:rPr>
        <w:br/>
        <w:t>LẬP TRÌNH HƯỚNG ĐỐI TƯỢNG</w:t>
      </w:r>
    </w:p>
    <w:p w14:paraId="0FA69BD2" w14:textId="77777777" w:rsidR="007B78A8" w:rsidRDefault="007B78A8" w:rsidP="005A495C">
      <w:pPr>
        <w:jc w:val="center"/>
        <w:rPr>
          <w:rFonts w:ascii="Times New Roman" w:hAnsi="Times New Roman" w:cs="Times New Roman"/>
          <w:sz w:val="36"/>
          <w:szCs w:val="36"/>
        </w:rPr>
      </w:pPr>
    </w:p>
    <w:sdt>
      <w:sdtPr>
        <w:id w:val="-186304301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0EC43FD6" w14:textId="3EC961C6" w:rsidR="0033016E" w:rsidRDefault="007B78A8">
          <w:pPr>
            <w:pStyle w:val="TOCHeading"/>
          </w:pPr>
          <w:r>
            <w:t>Mục lục</w:t>
          </w:r>
        </w:p>
        <w:p w14:paraId="00C2BDFD" w14:textId="5F6D7BBF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659984" w:history="1">
            <w:r w:rsidRPr="009C4C62">
              <w:rPr>
                <w:rStyle w:val="Hyperlink"/>
                <w:noProof/>
              </w:rPr>
              <w:t>1. Swing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F409E" w14:textId="4190FB69" w:rsidR="0033016E" w:rsidRDefault="0033016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85" w:history="1">
            <w:r w:rsidRPr="009C4C62">
              <w:rPr>
                <w:rStyle w:val="Hyperlink"/>
                <w:noProof/>
              </w:rPr>
              <w:t>1.1. AWTAccumulator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EBF98" w14:textId="7E4C4CE5" w:rsidR="0033016E" w:rsidRDefault="0033016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86" w:history="1">
            <w:r w:rsidRPr="009C4C62">
              <w:rPr>
                <w:rStyle w:val="Hyperlink"/>
                <w:noProof/>
              </w:rPr>
              <w:t>1.2. SwingAccumulator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9197D" w14:textId="304270E0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87" w:history="1">
            <w:r w:rsidRPr="009C4C62">
              <w:rPr>
                <w:rStyle w:val="Hyperlink"/>
                <w:noProof/>
              </w:rPr>
              <w:t>2. Organizing Swing components with Layout 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83A022" w14:textId="5D6658E7" w:rsidR="0033016E" w:rsidRDefault="0033016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88" w:history="1">
            <w:r w:rsidRPr="009C4C62">
              <w:rPr>
                <w:rStyle w:val="Hyperlink"/>
                <w:noProof/>
              </w:rPr>
              <w:t>2.1. Create class NumberGrid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31C61" w14:textId="17FA0263" w:rsidR="0033016E" w:rsidRDefault="0033016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89" w:history="1">
            <w:r w:rsidRPr="009C4C62">
              <w:rPr>
                <w:rStyle w:val="Hyperlink"/>
                <w:noProof/>
              </w:rPr>
              <w:t>2.2. Adding buttons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4A1E3" w14:textId="7025CD1E" w:rsidR="0033016E" w:rsidRDefault="0033016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90" w:history="1">
            <w:r w:rsidRPr="009C4C62">
              <w:rPr>
                <w:rStyle w:val="Hyperlink"/>
                <w:noProof/>
              </w:rPr>
              <w:t>2.3. Complete inner class ButtonListener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343A1" w14:textId="6D958582" w:rsidR="0033016E" w:rsidRDefault="0033016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91" w:history="1">
            <w:r w:rsidRPr="009C4C62">
              <w:rPr>
                <w:rStyle w:val="Hyperlink"/>
                <w:noProof/>
              </w:rPr>
              <w:t>2.3.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8639E0" w14:textId="6CAC18C8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92" w:history="1">
            <w:r w:rsidRPr="009C4C62">
              <w:rPr>
                <w:rStyle w:val="Hyperlink"/>
                <w:noProof/>
              </w:rPr>
              <w:t>3. Create a graphical user interface for AIMS with Swing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6734AB" w14:textId="1F4089FC" w:rsidR="0033016E" w:rsidRDefault="0033016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93" w:history="1">
            <w:r w:rsidRPr="009C4C62">
              <w:rPr>
                <w:rStyle w:val="Hyperlink"/>
                <w:noProof/>
              </w:rPr>
              <w:t>3.1. View Store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C6C58" w14:textId="6247880B" w:rsidR="0033016E" w:rsidRDefault="0033016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94" w:history="1">
            <w:r w:rsidRPr="009C4C62">
              <w:rPr>
                <w:rStyle w:val="Hyperlink"/>
                <w:noProof/>
              </w:rPr>
              <w:t>3.1.1. Create the StoreScreen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55F36" w14:textId="0CFE7351" w:rsidR="0033016E" w:rsidRDefault="0033016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95" w:history="1">
            <w:r w:rsidRPr="009C4C62">
              <w:rPr>
                <w:rStyle w:val="Hyperlink"/>
                <w:noProof/>
              </w:rPr>
              <w:t>3.1.2. The NORTH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25C08" w14:textId="7E12FF50" w:rsidR="0033016E" w:rsidRDefault="0033016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96" w:history="1">
            <w:r w:rsidRPr="009C4C62">
              <w:rPr>
                <w:rStyle w:val="Hyperlink"/>
                <w:noProof/>
              </w:rPr>
              <w:t>3.1.3. The CENTER component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16856" w14:textId="6A737EA4" w:rsidR="0033016E" w:rsidRDefault="0033016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97" w:history="1">
            <w:r w:rsidRPr="009C4C62">
              <w:rPr>
                <w:rStyle w:val="Hyperlink"/>
                <w:noProof/>
              </w:rPr>
              <w:t>3.1.4. The MediaStore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C8561" w14:textId="63F89A9D" w:rsidR="0033016E" w:rsidRDefault="0033016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98" w:history="1">
            <w:r w:rsidRPr="009C4C62">
              <w:rPr>
                <w:rStyle w:val="Hyperlink"/>
                <w:noProof/>
              </w:rPr>
              <w:t>3.1.5. Putting it all together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5C7C8" w14:textId="4F4E0198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59999" w:history="1">
            <w:r w:rsidRPr="009C4C62">
              <w:rPr>
                <w:rStyle w:val="Hyperlink"/>
                <w:noProof/>
              </w:rPr>
              <w:t>3.2. Adding more user interaction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_Toc153659999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E32ED" w14:textId="5A471E1A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00" w:history="1">
            <w:r w:rsidRPr="009C4C62">
              <w:rPr>
                <w:rStyle w:val="Hyperlink"/>
                <w:noProof/>
              </w:rPr>
              <w:t>4. JavaFX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447DE5" w14:textId="360CFEF2" w:rsidR="0033016E" w:rsidRDefault="0033016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01" w:history="1">
            <w:r w:rsidRPr="009C4C62">
              <w:rPr>
                <w:rStyle w:val="Hyperlink"/>
                <w:noProof/>
              </w:rPr>
              <w:t>4.1. Create the FXML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9EA530" w14:textId="4DB2CFAF" w:rsidR="0033016E" w:rsidRDefault="0033016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02" w:history="1">
            <w:r w:rsidRPr="009C4C62">
              <w:rPr>
                <w:rStyle w:val="Hyperlink"/>
                <w:rFonts w:ascii="Times New Roman" w:hAnsi="Times New Roman" w:cs="Times New Roman"/>
                <w:noProof/>
              </w:rPr>
              <w:t>Step 1. Configuring the BorderPane – the root element of the scene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40AF6" w14:textId="3C40CC32" w:rsidR="0033016E" w:rsidRDefault="0033016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03" w:history="1">
            <w:r w:rsidRPr="009C4C62">
              <w:rPr>
                <w:rStyle w:val="Hyperlink"/>
                <w:noProof/>
              </w:rPr>
              <w:t>4.3. Create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56832" w14:textId="4E6AAE24" w:rsidR="0033016E" w:rsidRDefault="0033016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04" w:history="1">
            <w:r w:rsidRPr="009C4C62">
              <w:rPr>
                <w:rStyle w:val="Hyperlink"/>
                <w:noProof/>
              </w:rPr>
              <w:t>4.4. Practice exercise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AFE10" w14:textId="4C656B3B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05" w:history="1">
            <w:r w:rsidRPr="009C4C62">
              <w:rPr>
                <w:rStyle w:val="Hyperlink"/>
                <w:noProof/>
              </w:rPr>
              <w:t>5. Setting up the View Cart Screen with ScreenBuilder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1729E" w14:textId="5DA77F07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06" w:history="1">
            <w:r w:rsidRPr="009C4C62">
              <w:rPr>
                <w:rStyle w:val="Hyperlink"/>
                <w:noProof/>
              </w:rPr>
              <w:t>6. Integrating JavaFX into Swing application – The JFXPanel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70A30" w14:textId="73916F40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07" w:history="1">
            <w:r w:rsidRPr="009C4C62">
              <w:rPr>
                <w:rStyle w:val="Hyperlink"/>
                <w:noProof/>
              </w:rPr>
              <w:t>7. View the items in cart – JavaFX’s data-driven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EB7C4" w14:textId="391CBEAF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08" w:history="1">
            <w:r w:rsidRPr="009C4C62">
              <w:rPr>
                <w:rStyle w:val="Hyperlink"/>
                <w:noProof/>
              </w:rPr>
              <w:t>8. Updating buttons based on selected item in TableView – ChangeListener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CBC5C" w14:textId="13F28BF9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09" w:history="1">
            <w:r w:rsidRPr="009C4C62">
              <w:rPr>
                <w:rStyle w:val="Hyperlink"/>
                <w:noProof/>
              </w:rPr>
              <w:t>9. Deleting a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2ED77" w14:textId="57324420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10" w:history="1">
            <w:r w:rsidRPr="009C4C62">
              <w:rPr>
                <w:rStyle w:val="Hyperlink"/>
                <w:noProof/>
              </w:rPr>
              <w:t>10. Filter items in cart – FilteredList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CB21D" w14:textId="5F91064E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11" w:history="1">
            <w:r w:rsidRPr="009C4C62">
              <w:rPr>
                <w:rStyle w:val="Hyperlink"/>
                <w:noProof/>
              </w:rPr>
              <w:t>11. Complete the Aims GUI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9F21B" w14:textId="2C0D44CA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12" w:history="1">
            <w:r w:rsidRPr="009C4C62">
              <w:rPr>
                <w:rStyle w:val="Hyperlink"/>
                <w:noProof/>
              </w:rPr>
              <w:t>12.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9BB1E" w14:textId="79F5D18C" w:rsidR="0033016E" w:rsidRDefault="0033016E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lang w:eastAsia="ja-JP"/>
              <w14:ligatures w14:val="standardContextual"/>
            </w:rPr>
          </w:pPr>
          <w:hyperlink w:anchor="_Toc153660013" w:history="1">
            <w:r w:rsidRPr="009C4C62">
              <w:rPr>
                <w:rStyle w:val="Hyperlink"/>
                <w:noProof/>
              </w:rPr>
              <w:t>13.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_Toc153660013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D1F1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1B735" w14:textId="646C4869" w:rsidR="0033016E" w:rsidRDefault="0033016E">
          <w:r>
            <w:rPr>
              <w:b/>
              <w:bCs/>
              <w:noProof/>
            </w:rPr>
            <w:fldChar w:fldCharType="end"/>
          </w:r>
        </w:p>
      </w:sdtContent>
    </w:sdt>
    <w:p w14:paraId="1F3D6673" w14:textId="77777777" w:rsidR="007B78A8" w:rsidRDefault="007B78A8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sz w:val="36"/>
          <w:szCs w:val="36"/>
        </w:rPr>
      </w:pPr>
    </w:p>
    <w:p w14:paraId="5F6E9031" w14:textId="77777777" w:rsidR="007B78A8" w:rsidRDefault="007B78A8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sz w:val="36"/>
          <w:szCs w:val="36"/>
        </w:rPr>
      </w:pPr>
    </w:p>
    <w:p w14:paraId="72D414B9" w14:textId="77777777" w:rsidR="007B78A8" w:rsidRDefault="007B78A8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sz w:val="36"/>
          <w:szCs w:val="36"/>
        </w:rPr>
      </w:pPr>
    </w:p>
    <w:p w14:paraId="2CA82B41" w14:textId="77777777" w:rsidR="007B78A8" w:rsidRDefault="007B78A8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sz w:val="36"/>
          <w:szCs w:val="36"/>
        </w:rPr>
      </w:pPr>
    </w:p>
    <w:p w14:paraId="16A8D2CB" w14:textId="77777777" w:rsidR="007B78A8" w:rsidRDefault="007B78A8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sz w:val="36"/>
          <w:szCs w:val="36"/>
        </w:rPr>
      </w:pPr>
    </w:p>
    <w:p w14:paraId="7E210828" w14:textId="58DC88C6" w:rsidR="007B78A8" w:rsidRDefault="007B78A8">
      <w:pPr>
        <w:pStyle w:val="TableofFigures"/>
        <w:tabs>
          <w:tab w:val="right" w:leader="dot" w:pos="9350"/>
        </w:tabs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Mục lục ảnh</w:t>
      </w:r>
    </w:p>
    <w:p w14:paraId="7AF0114A" w14:textId="7DA03D72" w:rsidR="00E87A2C" w:rsidRDefault="0033016E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r>
        <w:rPr>
          <w:rFonts w:ascii="Times New Roman" w:hAnsi="Times New Roman" w:cs="Times New Roman"/>
          <w:sz w:val="36"/>
          <w:szCs w:val="36"/>
        </w:rPr>
        <w:fldChar w:fldCharType="begin"/>
      </w:r>
      <w:r>
        <w:rPr>
          <w:rFonts w:ascii="Times New Roman" w:hAnsi="Times New Roman" w:cs="Times New Roman"/>
          <w:sz w:val="36"/>
          <w:szCs w:val="36"/>
        </w:rPr>
        <w:instrText xml:space="preserve"> TOC \h \z \c "Figure" </w:instrText>
      </w:r>
      <w:r>
        <w:rPr>
          <w:rFonts w:ascii="Times New Roman" w:hAnsi="Times New Roman" w:cs="Times New Roman"/>
          <w:sz w:val="36"/>
          <w:szCs w:val="36"/>
        </w:rPr>
        <w:fldChar w:fldCharType="separate"/>
      </w:r>
      <w:hyperlink w:anchor="_Toc153662475" w:history="1">
        <w:r w:rsidR="00E87A2C" w:rsidRPr="004D64AE">
          <w:rPr>
            <w:rStyle w:val="Hyperlink"/>
            <w:noProof/>
          </w:rPr>
          <w:t>Figure 1: Source code of AWTAccumulato (1)</w:t>
        </w:r>
        <w:r w:rsidR="00E87A2C">
          <w:rPr>
            <w:noProof/>
            <w:webHidden/>
          </w:rPr>
          <w:tab/>
        </w:r>
        <w:r w:rsidR="00E87A2C">
          <w:rPr>
            <w:noProof/>
            <w:webHidden/>
          </w:rPr>
          <w:fldChar w:fldCharType="begin"/>
        </w:r>
        <w:r w:rsidR="00E87A2C">
          <w:rPr>
            <w:noProof/>
            <w:webHidden/>
          </w:rPr>
          <w:instrText xml:space="preserve"> PAGEREF _Toc153662475 \h </w:instrText>
        </w:r>
        <w:r w:rsidR="00E87A2C">
          <w:rPr>
            <w:noProof/>
            <w:webHidden/>
          </w:rPr>
        </w:r>
        <w:r w:rsidR="00E87A2C"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4</w:t>
        </w:r>
        <w:r w:rsidR="00E87A2C">
          <w:rPr>
            <w:noProof/>
            <w:webHidden/>
          </w:rPr>
          <w:fldChar w:fldCharType="end"/>
        </w:r>
      </w:hyperlink>
    </w:p>
    <w:p w14:paraId="66D44A4D" w14:textId="5BEFA8D6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76" w:history="1">
        <w:r w:rsidRPr="004D64AE">
          <w:rPr>
            <w:rStyle w:val="Hyperlink"/>
            <w:noProof/>
          </w:rPr>
          <w:t>Figure 2: Source code of AWTAccumulato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9336714" w14:textId="203DD69E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77" w:history="1">
        <w:r w:rsidRPr="004D64AE">
          <w:rPr>
            <w:rStyle w:val="Hyperlink"/>
            <w:noProof/>
          </w:rPr>
          <w:t>Figure 3: AWT Accumulator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40654D0" w14:textId="7F10AA77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78" w:history="1">
        <w:r w:rsidRPr="004D64AE">
          <w:rPr>
            <w:rStyle w:val="Hyperlink"/>
            <w:noProof/>
          </w:rPr>
          <w:t>Figure 4: Source code of SwingAccumulator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1F094CA" w14:textId="718343B0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79" w:history="1">
        <w:r w:rsidRPr="004D64AE">
          <w:rPr>
            <w:rStyle w:val="Hyperlink"/>
            <w:noProof/>
          </w:rPr>
          <w:t>Figure 5: Source code of SwingAccumulator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588F26F" w14:textId="5485E4A7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80" w:history="1">
        <w:r w:rsidRPr="004D64AE">
          <w:rPr>
            <w:rStyle w:val="Hyperlink"/>
            <w:noProof/>
          </w:rPr>
          <w:t>Figure 6: SwingAccumulator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1C95920" w14:textId="692C55AE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81" w:history="1">
        <w:r w:rsidRPr="004D64AE">
          <w:rPr>
            <w:rStyle w:val="Hyperlink"/>
            <w:noProof/>
          </w:rPr>
          <w:t>Figure 7: NumberGrid source code(1)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46D016F" w14:textId="7E79BAA2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82" w:history="1">
        <w:r w:rsidRPr="004D64AE">
          <w:rPr>
            <w:rStyle w:val="Hyperlink"/>
            <w:noProof/>
          </w:rPr>
          <w:t>Figure 8: NumberGrid source code(2)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4DCCCE0" w14:textId="7233DDF7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83" w:history="1">
        <w:r w:rsidRPr="004D64AE">
          <w:rPr>
            <w:rStyle w:val="Hyperlink"/>
            <w:noProof/>
          </w:rPr>
          <w:t>Figure 9: NumberGrid source code(3)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5AC8724" w14:textId="3F30EFD9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84" w:history="1">
        <w:r w:rsidRPr="004D64AE">
          <w:rPr>
            <w:rStyle w:val="Hyperlink"/>
            <w:noProof/>
          </w:rPr>
          <w:t>Figure 10: Number Gird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C93AC9" w14:textId="43609D15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85" w:history="1">
        <w:r w:rsidRPr="004D64AE">
          <w:rPr>
            <w:rStyle w:val="Hyperlink"/>
            <w:noProof/>
          </w:rPr>
          <w:t>Figure 11: Declaration of StoreScreen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0E0E82B" w14:textId="2CC09E73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86" w:history="1">
        <w:r w:rsidRPr="004D64AE">
          <w:rPr>
            <w:rStyle w:val="Hyperlink"/>
            <w:noProof/>
          </w:rPr>
          <w:t>Figure 12: createNorth() 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F37877A" w14:textId="23DEC76C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87" w:history="1">
        <w:r w:rsidRPr="004D64AE">
          <w:rPr>
            <w:rStyle w:val="Hyperlink"/>
            <w:noProof/>
          </w:rPr>
          <w:t>Figure 13: createMenuBar() 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54FC3B" w14:textId="5A4C6DAF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88" w:history="1">
        <w:r w:rsidRPr="004D64AE">
          <w:rPr>
            <w:rStyle w:val="Hyperlink"/>
            <w:noProof/>
          </w:rPr>
          <w:t>Figure 14: createHeader() 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75D4404" w14:textId="6CF6D505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89" w:history="1">
        <w:r w:rsidRPr="004D64AE">
          <w:rPr>
            <w:rStyle w:val="Hyperlink"/>
            <w:noProof/>
          </w:rPr>
          <w:t>Figure 15: createCenter() 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0072C77" w14:textId="2A533454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90" w:history="1">
        <w:r w:rsidRPr="004D64AE">
          <w:rPr>
            <w:rStyle w:val="Hyperlink"/>
            <w:noProof/>
          </w:rPr>
          <w:t>Figure 16: MediaStore 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4190FE" w14:textId="2C06B762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91" w:history="1">
        <w:r w:rsidRPr="004D64AE">
          <w:rPr>
            <w:rStyle w:val="Hyperlink"/>
            <w:noProof/>
          </w:rPr>
          <w:t>Figure 17: StoreScreen constructor 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4645038" w14:textId="16A7B953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92" w:history="1">
        <w:r w:rsidRPr="004D64AE">
          <w:rPr>
            <w:rStyle w:val="Hyperlink"/>
            <w:noProof/>
          </w:rPr>
          <w:t>Figure 18: MediaStore lass source code(1)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663636" w14:textId="54F9F06C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93" w:history="1">
        <w:r w:rsidRPr="004D64AE">
          <w:rPr>
            <w:rStyle w:val="Hyperlink"/>
            <w:noProof/>
          </w:rPr>
          <w:t>Figure 19: MediaStore lass source code(2)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73A5C21" w14:textId="15E31719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94" w:history="1">
        <w:r w:rsidRPr="004D64AE">
          <w:rPr>
            <w:rStyle w:val="Hyperlink"/>
            <w:noProof/>
          </w:rPr>
          <w:t>Figure 20: MediaStore lass source code(3)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4ED45C4" w14:textId="6369406F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95" w:history="1">
        <w:r w:rsidRPr="004D64AE">
          <w:rPr>
            <w:rStyle w:val="Hyperlink"/>
            <w:noProof/>
          </w:rPr>
          <w:t>Figure 21: View Store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D9A39B5" w14:textId="5C418D4F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96" w:history="1">
        <w:r w:rsidRPr="004D64AE">
          <w:rPr>
            <w:rStyle w:val="Hyperlink"/>
            <w:noProof/>
          </w:rPr>
          <w:t>Figure 22: Configuring the BorderPane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0A4B5DC" w14:textId="277925E6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97" w:history="1">
        <w:r w:rsidRPr="004D64AE">
          <w:rPr>
            <w:rStyle w:val="Hyperlink"/>
            <w:noProof/>
          </w:rPr>
          <w:t>Figure 23: Configuring the VBox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E1A258" w14:textId="06D07BC3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98" w:history="1">
        <w:r w:rsidRPr="004D64AE">
          <w:rPr>
            <w:rStyle w:val="Hyperlink"/>
            <w:noProof/>
          </w:rPr>
          <w:t>Figure 24: Configuring the Pane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01DF99D" w14:textId="3A1AD846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499" w:history="1">
        <w:r w:rsidRPr="004D64AE">
          <w:rPr>
            <w:rStyle w:val="Hyperlink"/>
            <w:noProof/>
          </w:rPr>
          <w:t>Figure 25: Configuring the 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FDC83C" w14:textId="0091AC8E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00" w:history="1">
        <w:r w:rsidRPr="004D64AE">
          <w:rPr>
            <w:rStyle w:val="Hyperlink"/>
            <w:noProof/>
          </w:rPr>
          <w:t>Figure 26: Preview in Window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AF79B96" w14:textId="53C07597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01" w:history="1">
        <w:r w:rsidRPr="004D64AE">
          <w:rPr>
            <w:rStyle w:val="Hyperlink"/>
            <w:noProof/>
          </w:rPr>
          <w:t>Figure 27 : Source code of Painter.fxml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1891A6" w14:textId="5DE03621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02" w:history="1">
        <w:r w:rsidRPr="004D64AE">
          <w:rPr>
            <w:rStyle w:val="Hyperlink"/>
            <w:noProof/>
          </w:rPr>
          <w:t>Figure 28: Source code of Painter.fxml 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1986412" w14:textId="1D5CE84B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03" w:history="1">
        <w:r w:rsidRPr="004D64AE">
          <w:rPr>
            <w:rStyle w:val="Hyperlink"/>
            <w:noProof/>
          </w:rPr>
          <w:t>Figure 29: Source code of PainterController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43ED6A" w14:textId="3CFCEB28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04" w:history="1">
        <w:r w:rsidRPr="004D64AE">
          <w:rPr>
            <w:rStyle w:val="Hyperlink"/>
            <w:noProof/>
          </w:rPr>
          <w:t>Figure 30: Painter source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EF7E468" w14:textId="2D4DD23D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05" w:history="1">
        <w:r w:rsidRPr="004D64AE">
          <w:rPr>
            <w:rStyle w:val="Hyperlink"/>
            <w:noProof/>
          </w:rPr>
          <w:t>Figure 31: Source code of Painter.fxml update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024F03" w14:textId="670D9A43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06" w:history="1">
        <w:r w:rsidRPr="004D64AE">
          <w:rPr>
            <w:rStyle w:val="Hyperlink"/>
            <w:noProof/>
          </w:rPr>
          <w:t>Figure 32: Source code of Painter.fxml update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E9DE8D9" w14:textId="32F2B081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07" w:history="1">
        <w:r w:rsidRPr="004D64AE">
          <w:rPr>
            <w:rStyle w:val="Hyperlink"/>
            <w:noProof/>
          </w:rPr>
          <w:t>Figure 33: Source code of Painter.fxml update 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AFAC6F7" w14:textId="37CFC095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08" w:history="1">
        <w:r w:rsidRPr="004D64AE">
          <w:rPr>
            <w:rStyle w:val="Hyperlink"/>
            <w:noProof/>
          </w:rPr>
          <w:t>Figure 34: Painter with Eraser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1AFCE91" w14:textId="21D2DCC9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09" w:history="1">
        <w:r w:rsidRPr="004D64AE">
          <w:rPr>
            <w:rStyle w:val="Hyperlink"/>
            <w:noProof/>
          </w:rPr>
          <w:t>Figure 35: Source code of Cart.fxml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0946C8B" w14:textId="378F34E0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10" w:history="1">
        <w:r w:rsidRPr="004D64AE">
          <w:rPr>
            <w:rStyle w:val="Hyperlink"/>
            <w:noProof/>
          </w:rPr>
          <w:t>Figure 36: Source code of Cart.fxml 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914B823" w14:textId="7FC52F65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11" w:history="1">
        <w:r w:rsidRPr="004D64AE">
          <w:rPr>
            <w:rStyle w:val="Hyperlink"/>
            <w:noProof/>
          </w:rPr>
          <w:t>Figure 37: Source code of Cart.fxml 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AE8CD91" w14:textId="18DE5998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12" w:history="1">
        <w:r w:rsidRPr="004D64AE">
          <w:rPr>
            <w:rStyle w:val="Hyperlink"/>
            <w:noProof/>
          </w:rPr>
          <w:t>Figure 38: Source code of Cart.fxml (4)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022E5A6" w14:textId="53BFAB2F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13" w:history="1">
        <w:r w:rsidRPr="004D64AE">
          <w:rPr>
            <w:rStyle w:val="Hyperlink"/>
            <w:noProof/>
          </w:rPr>
          <w:t>Figure 39:  Source code of Cart.fxml (5)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5D1176E" w14:textId="3EB5C5E5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14" w:history="1">
        <w:r w:rsidRPr="004D64AE">
          <w:rPr>
            <w:rStyle w:val="Hyperlink"/>
            <w:noProof/>
          </w:rPr>
          <w:t>Figure 40: View Cart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17C8FD5" w14:textId="632BEE10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15" w:history="1">
        <w:r w:rsidRPr="004D64AE">
          <w:rPr>
            <w:rStyle w:val="Hyperlink"/>
            <w:noProof/>
          </w:rPr>
          <w:t>Figure 41: Source code for CartScreen(1)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2A6B30C" w14:textId="1400B987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16" w:history="1">
        <w:r w:rsidRPr="004D64AE">
          <w:rPr>
            <w:rStyle w:val="Hyperlink"/>
            <w:noProof/>
          </w:rPr>
          <w:t>Figure 42: Source code for CartScreen(2)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2FB6F1" w14:textId="20CD51BF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17" w:history="1">
        <w:r w:rsidRPr="004D64AE">
          <w:rPr>
            <w:rStyle w:val="Hyperlink"/>
            <w:noProof/>
          </w:rPr>
          <w:t>Figure 43: Source code for CartScreenController 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189FE63" w14:textId="60AECF56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18" w:history="1">
        <w:r w:rsidRPr="004D64AE">
          <w:rPr>
            <w:rStyle w:val="Hyperlink"/>
            <w:noProof/>
          </w:rPr>
          <w:t>Figure 44: Source code for CartScreenController (3)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5F0F6B5" w14:textId="2E742856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19" w:history="1">
        <w:r w:rsidRPr="004D64AE">
          <w:rPr>
            <w:rStyle w:val="Hyperlink"/>
            <w:noProof/>
          </w:rPr>
          <w:t>Figure 45: Modified initialize() method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8352FF4" w14:textId="5752D263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20" w:history="1">
        <w:r w:rsidRPr="004D64AE">
          <w:rPr>
            <w:rStyle w:val="Hyperlink"/>
            <w:noProof/>
          </w:rPr>
          <w:t>Figure 46: Source code of updateButtonBar()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B7D984F" w14:textId="75618D31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21" w:history="1">
        <w:r w:rsidRPr="004D64AE">
          <w:rPr>
            <w:rStyle w:val="Hyperlink"/>
            <w:noProof/>
          </w:rPr>
          <w:t>Figure 47: Handle remove media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C48BB0E" w14:textId="5700F2D1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22" w:history="1">
        <w:r w:rsidRPr="004D64AE">
          <w:rPr>
            <w:rStyle w:val="Hyperlink"/>
            <w:noProof/>
          </w:rPr>
          <w:t>Figure 48: Creat corresponding attributes in the 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D3CF64E" w14:textId="1C330D05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23" w:history="1">
        <w:r w:rsidRPr="004D64AE">
          <w:rPr>
            <w:rStyle w:val="Hyperlink"/>
            <w:noProof/>
          </w:rPr>
          <w:t>Figure 49: Adding ChangListener for tfFilter in initialize()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6C1EFAA" w14:textId="77E01237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24" w:history="1">
        <w:r w:rsidRPr="004D64AE">
          <w:rPr>
            <w:rStyle w:val="Hyperlink"/>
            <w:noProof/>
          </w:rPr>
          <w:t>Figure 50: Source code of showFilteredMedia()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9144B16" w14:textId="102F67BE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25" w:history="1">
        <w:r w:rsidRPr="004D64AE">
          <w:rPr>
            <w:rStyle w:val="Hyperlink"/>
            <w:noProof/>
          </w:rPr>
          <w:t>Figure 51: UseCase Diagram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A916E45" w14:textId="23DFAFAA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26" w:history="1">
        <w:r w:rsidRPr="004D64AE">
          <w:rPr>
            <w:rStyle w:val="Hyperlink"/>
            <w:noProof/>
          </w:rPr>
          <w:t>Figure 52: UseCase Diagram Store 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84040C2" w14:textId="04EB1326" w:rsidR="00E87A2C" w:rsidRDefault="00E87A2C">
      <w:pPr>
        <w:pStyle w:val="TableofFigures"/>
        <w:tabs>
          <w:tab w:val="right" w:leader="dot" w:pos="9350"/>
        </w:tabs>
        <w:rPr>
          <w:rFonts w:eastAsiaTheme="minorEastAsia"/>
          <w:noProof/>
          <w:kern w:val="2"/>
          <w:lang w:eastAsia="ja-JP"/>
          <w14:ligatures w14:val="standardContextual"/>
        </w:rPr>
      </w:pPr>
      <w:hyperlink w:anchor="_Toc153662527" w:history="1">
        <w:r w:rsidRPr="004D64AE">
          <w:rPr>
            <w:rStyle w:val="Hyperlink"/>
            <w:noProof/>
          </w:rPr>
          <w:t>Figure 53: Class Diagram update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_Toc153662527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D1F14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3620723" w14:textId="74011755" w:rsidR="005A495C" w:rsidRDefault="0033016E" w:rsidP="005A495C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fldChar w:fldCharType="end"/>
      </w:r>
      <w:r w:rsidR="005A495C">
        <w:rPr>
          <w:rFonts w:ascii="Times New Roman" w:hAnsi="Times New Roman" w:cs="Times New Roman"/>
          <w:sz w:val="36"/>
          <w:szCs w:val="36"/>
        </w:rPr>
        <w:br w:type="page"/>
      </w:r>
    </w:p>
    <w:p w14:paraId="20FFB222" w14:textId="77777777" w:rsidR="005A495C" w:rsidRPr="00BE61D6" w:rsidRDefault="005A495C" w:rsidP="005A495C">
      <w:pPr>
        <w:rPr>
          <w:rFonts w:ascii="Times New Roman" w:hAnsi="Times New Roman" w:cs="Times New Roman"/>
          <w:sz w:val="36"/>
          <w:szCs w:val="36"/>
        </w:rPr>
      </w:pPr>
    </w:p>
    <w:p w14:paraId="6726B3C0" w14:textId="70FE1C30" w:rsidR="00BE61D6" w:rsidRDefault="008B0BB2" w:rsidP="008B0BB2">
      <w:pPr>
        <w:pStyle w:val="Heading1"/>
      </w:pPr>
      <w:bookmarkStart w:id="0" w:name="_Toc153659984"/>
      <w:r>
        <w:t>1.</w:t>
      </w:r>
      <w:r w:rsidR="00DF5AF7">
        <w:t xml:space="preserve"> </w:t>
      </w:r>
      <w:r>
        <w:t>Swing components</w:t>
      </w:r>
      <w:bookmarkEnd w:id="0"/>
    </w:p>
    <w:p w14:paraId="349949E1" w14:textId="77777777" w:rsidR="008B0BB2" w:rsidRDefault="008B0BB2" w:rsidP="008B0BB2">
      <w:pPr>
        <w:pStyle w:val="Heading2"/>
      </w:pPr>
      <w:bookmarkStart w:id="1" w:name="_Toc153659985"/>
      <w:r>
        <w:t>1.1. AWTAccumulator</w:t>
      </w:r>
      <w:bookmarkEnd w:id="1"/>
    </w:p>
    <w:p w14:paraId="04147F30" w14:textId="268369EB" w:rsidR="00DF5AF7" w:rsidRDefault="00611365" w:rsidP="00DF5AF7">
      <w:pPr>
        <w:keepNext/>
      </w:pPr>
      <w:r w:rsidRPr="00611365">
        <w:drawing>
          <wp:inline distT="0" distB="0" distL="0" distR="0" wp14:anchorId="1A832162" wp14:editId="4F596A34">
            <wp:extent cx="5943600" cy="4210685"/>
            <wp:effectExtent l="0" t="0" r="0" b="0"/>
            <wp:docPr id="135859674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96741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FDBA" w14:textId="1D373911" w:rsidR="00DF5AF7" w:rsidRDefault="00DF5AF7" w:rsidP="0085327F">
      <w:pPr>
        <w:pStyle w:val="Caption"/>
        <w:jc w:val="center"/>
      </w:pPr>
      <w:bookmarkStart w:id="2" w:name="_Toc153662475"/>
      <w:r>
        <w:t xml:space="preserve">Figure </w:t>
      </w:r>
      <w:fldSimple w:instr=" SEQ Figure \* ARABIC ">
        <w:r w:rsidR="001D1F14">
          <w:rPr>
            <w:noProof/>
          </w:rPr>
          <w:t>1</w:t>
        </w:r>
      </w:fldSimple>
      <w:r>
        <w:t xml:space="preserve">: </w:t>
      </w:r>
      <w:r w:rsidRPr="00F062B5">
        <w:t>Source code of AWTAccumulato</w:t>
      </w:r>
      <w:r>
        <w:t xml:space="preserve"> (1)</w:t>
      </w:r>
      <w:bookmarkEnd w:id="2"/>
    </w:p>
    <w:p w14:paraId="5D193AFE" w14:textId="77777777" w:rsidR="00DF5AF7" w:rsidRDefault="00DF5AF7" w:rsidP="00DF5AF7">
      <w:pPr>
        <w:keepNext/>
      </w:pPr>
      <w:r w:rsidRPr="00DF5AF7">
        <w:rPr>
          <w:noProof/>
        </w:rPr>
        <w:drawing>
          <wp:inline distT="0" distB="0" distL="0" distR="0" wp14:anchorId="31A523BE" wp14:editId="79C4EABD">
            <wp:extent cx="5943600" cy="3356610"/>
            <wp:effectExtent l="0" t="0" r="0" b="0"/>
            <wp:docPr id="6768921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892131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E08A" w14:textId="05765E8F" w:rsidR="00607613" w:rsidRPr="00607613" w:rsidRDefault="00DF5AF7" w:rsidP="00607613">
      <w:pPr>
        <w:pStyle w:val="Caption"/>
        <w:jc w:val="center"/>
      </w:pPr>
      <w:bookmarkStart w:id="3" w:name="_Toc153662476"/>
      <w:r>
        <w:t xml:space="preserve">Figure </w:t>
      </w:r>
      <w:fldSimple w:instr=" SEQ Figure \* ARABIC ">
        <w:r w:rsidR="001D1F14">
          <w:rPr>
            <w:noProof/>
          </w:rPr>
          <w:t>2</w:t>
        </w:r>
      </w:fldSimple>
      <w:r>
        <w:t xml:space="preserve">: </w:t>
      </w:r>
      <w:r w:rsidRPr="00C62D60">
        <w:t>Source code of AWTAccumulato</w:t>
      </w:r>
      <w:r>
        <w:t xml:space="preserve"> (2)</w:t>
      </w:r>
      <w:bookmarkEnd w:id="3"/>
    </w:p>
    <w:p w14:paraId="230AB056" w14:textId="77777777" w:rsidR="00607613" w:rsidRDefault="00607613" w:rsidP="00607613">
      <w:pPr>
        <w:keepNext/>
        <w:jc w:val="center"/>
      </w:pPr>
      <w:r w:rsidRPr="00607613">
        <w:drawing>
          <wp:inline distT="0" distB="0" distL="0" distR="0" wp14:anchorId="3D487853" wp14:editId="14493C52">
            <wp:extent cx="3898547" cy="1365250"/>
            <wp:effectExtent l="0" t="0" r="6985" b="6350"/>
            <wp:docPr id="1312694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9460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01298" cy="136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E8E1" w14:textId="7EFCF1F3" w:rsidR="00607613" w:rsidRPr="00607613" w:rsidRDefault="00607613" w:rsidP="00607613">
      <w:pPr>
        <w:pStyle w:val="Caption"/>
        <w:jc w:val="center"/>
      </w:pPr>
      <w:bookmarkStart w:id="4" w:name="_Toc153662477"/>
      <w:r>
        <w:t xml:space="preserve">Figure </w:t>
      </w:r>
      <w:fldSimple w:instr=" SEQ Figure \* ARABIC ">
        <w:r w:rsidR="001D1F14">
          <w:rPr>
            <w:noProof/>
          </w:rPr>
          <w:t>3</w:t>
        </w:r>
      </w:fldSimple>
      <w:r>
        <w:t xml:space="preserve">: AWT </w:t>
      </w:r>
      <w:r w:rsidRPr="00E7683A">
        <w:t>Accumulator</w:t>
      </w:r>
      <w:bookmarkEnd w:id="4"/>
    </w:p>
    <w:p w14:paraId="1CBBD382" w14:textId="1856A117" w:rsidR="00DF5AF7" w:rsidRDefault="00DF5AF7" w:rsidP="00DF5AF7">
      <w:pPr>
        <w:pStyle w:val="Heading2"/>
        <w:rPr>
          <w:rFonts w:ascii="Times New Roman" w:hAnsi="Times New Roman" w:cs="Times New Roman"/>
          <w:sz w:val="26"/>
        </w:rPr>
      </w:pPr>
      <w:bookmarkStart w:id="5" w:name="_Toc153659986"/>
      <w:r>
        <w:t>1.2. SwingAccumulator</w:t>
      </w:r>
      <w:bookmarkEnd w:id="5"/>
    </w:p>
    <w:p w14:paraId="07C7CC62" w14:textId="77777777" w:rsidR="0085327F" w:rsidRDefault="001518B6" w:rsidP="0085327F">
      <w:pPr>
        <w:keepNext/>
      </w:pPr>
      <w:r w:rsidRPr="001518B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303751" wp14:editId="5B1E74C3">
            <wp:extent cx="5943600" cy="3807460"/>
            <wp:effectExtent l="0" t="0" r="0" b="2540"/>
            <wp:docPr id="33699824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98241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BACE" w14:textId="44BF056A" w:rsidR="00DF5AF7" w:rsidRDefault="0085327F" w:rsidP="0085327F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6" w:name="_Toc153662478"/>
      <w:r>
        <w:t xml:space="preserve">Figure </w:t>
      </w:r>
      <w:fldSimple w:instr=" SEQ Figure \* ARABIC ">
        <w:r w:rsidR="001D1F14">
          <w:rPr>
            <w:noProof/>
          </w:rPr>
          <w:t>4</w:t>
        </w:r>
      </w:fldSimple>
      <w:r>
        <w:t xml:space="preserve">: </w:t>
      </w:r>
      <w:r w:rsidRPr="00BB25E4">
        <w:t>Source code of SwingAccumulator</w:t>
      </w:r>
      <w:r>
        <w:t xml:space="preserve"> (1)</w:t>
      </w:r>
      <w:bookmarkEnd w:id="6"/>
    </w:p>
    <w:p w14:paraId="07B4CFC8" w14:textId="77777777" w:rsidR="0085327F" w:rsidRDefault="0085327F" w:rsidP="0085327F">
      <w:pPr>
        <w:keepNext/>
      </w:pPr>
      <w:r w:rsidRPr="0085327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71086FA" wp14:editId="27C492B1">
            <wp:extent cx="5943600" cy="3210560"/>
            <wp:effectExtent l="0" t="0" r="0" b="8890"/>
            <wp:docPr id="13317349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734934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5E97A" w14:textId="67D62443" w:rsidR="001518B6" w:rsidRDefault="0085327F" w:rsidP="0085327F">
      <w:pPr>
        <w:pStyle w:val="Caption"/>
        <w:jc w:val="center"/>
      </w:pPr>
      <w:bookmarkStart w:id="7" w:name="_Toc153662479"/>
      <w:r>
        <w:t xml:space="preserve">Figure </w:t>
      </w:r>
      <w:fldSimple w:instr=" SEQ Figure \* ARABIC ">
        <w:r w:rsidR="001D1F14">
          <w:rPr>
            <w:noProof/>
          </w:rPr>
          <w:t>5</w:t>
        </w:r>
      </w:fldSimple>
      <w:r>
        <w:t xml:space="preserve">: </w:t>
      </w:r>
      <w:r w:rsidRPr="00BB4670">
        <w:t>Source code of SwingAccumulator</w:t>
      </w:r>
      <w:r>
        <w:t xml:space="preserve"> (2)</w:t>
      </w:r>
      <w:bookmarkEnd w:id="7"/>
    </w:p>
    <w:p w14:paraId="5C97A4A8" w14:textId="77777777" w:rsidR="000A7F1F" w:rsidRDefault="000A7F1F" w:rsidP="000A7F1F"/>
    <w:p w14:paraId="4FD05D5F" w14:textId="77777777" w:rsidR="00607613" w:rsidRDefault="000A7F1F" w:rsidP="00607613">
      <w:pPr>
        <w:keepNext/>
        <w:jc w:val="center"/>
      </w:pPr>
      <w:r w:rsidRPr="000A7F1F">
        <w:drawing>
          <wp:inline distT="0" distB="0" distL="0" distR="0" wp14:anchorId="0BBDC38A" wp14:editId="45F00FF9">
            <wp:extent cx="4343400" cy="1444932"/>
            <wp:effectExtent l="0" t="0" r="0" b="3175"/>
            <wp:docPr id="1012068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6855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3547" cy="14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7E85" w14:textId="62F1AC0B" w:rsidR="000A7F1F" w:rsidRDefault="00607613" w:rsidP="00607613">
      <w:pPr>
        <w:pStyle w:val="Caption"/>
        <w:jc w:val="center"/>
      </w:pPr>
      <w:bookmarkStart w:id="8" w:name="_Toc153662480"/>
      <w:r>
        <w:t xml:space="preserve">Figure </w:t>
      </w:r>
      <w:fldSimple w:instr=" SEQ Figure \* ARABIC ">
        <w:r w:rsidR="001D1F14">
          <w:rPr>
            <w:noProof/>
          </w:rPr>
          <w:t>6</w:t>
        </w:r>
      </w:fldSimple>
      <w:r>
        <w:t xml:space="preserve">: </w:t>
      </w:r>
      <w:r w:rsidRPr="003523A3">
        <w:t>SwingAccumulator</w:t>
      </w:r>
      <w:bookmarkEnd w:id="8"/>
    </w:p>
    <w:p w14:paraId="606FF645" w14:textId="77777777" w:rsidR="000A7F1F" w:rsidRPr="000A7F1F" w:rsidRDefault="000A7F1F" w:rsidP="000A7F1F"/>
    <w:p w14:paraId="3E7E2E8B" w14:textId="778BEB99" w:rsidR="00DF5AF7" w:rsidRDefault="0085327F" w:rsidP="0085327F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9" w:name="_Toc153659987"/>
      <w:r>
        <w:t>2. Organizing Swing components with Layout Managers</w:t>
      </w:r>
      <w:bookmarkEnd w:id="9"/>
    </w:p>
    <w:p w14:paraId="0185652B" w14:textId="4992CAD1" w:rsidR="00DF5AF7" w:rsidRDefault="0085327F" w:rsidP="0085327F">
      <w:pPr>
        <w:pStyle w:val="Heading2"/>
        <w:rPr>
          <w:rFonts w:ascii="Times New Roman" w:hAnsi="Times New Roman" w:cs="Times New Roman"/>
          <w:sz w:val="26"/>
        </w:rPr>
      </w:pPr>
      <w:bookmarkStart w:id="10" w:name="_Toc153659988"/>
      <w:r>
        <w:t>2.1. Create class NumberGrid</w:t>
      </w:r>
      <w:bookmarkEnd w:id="10"/>
    </w:p>
    <w:p w14:paraId="0080A064" w14:textId="77777777" w:rsidR="00824A53" w:rsidRDefault="00824A53" w:rsidP="00824A53">
      <w:pPr>
        <w:keepNext/>
      </w:pPr>
      <w:r w:rsidRPr="00824A5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C27B8C6" wp14:editId="6C307394">
            <wp:extent cx="5943600" cy="3959225"/>
            <wp:effectExtent l="0" t="0" r="0" b="3175"/>
            <wp:docPr id="46724269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42694" name="Picture 1" descr="A computer screen shot of a program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7729" w14:textId="6C6B12D7" w:rsidR="00DF5AF7" w:rsidRDefault="00824A53" w:rsidP="00FA65C6">
      <w:pPr>
        <w:pStyle w:val="Caption"/>
        <w:jc w:val="center"/>
      </w:pPr>
      <w:bookmarkStart w:id="11" w:name="_Toc153662481"/>
      <w:r>
        <w:t xml:space="preserve">Figure </w:t>
      </w:r>
      <w:fldSimple w:instr=" SEQ Figure \* ARABIC ">
        <w:r w:rsidR="001D1F14">
          <w:rPr>
            <w:noProof/>
          </w:rPr>
          <w:t>7</w:t>
        </w:r>
      </w:fldSimple>
      <w:r>
        <w:t xml:space="preserve">: </w:t>
      </w:r>
      <w:r w:rsidRPr="008E560E">
        <w:t>NumberGrid source code(1)</w:t>
      </w:r>
      <w:bookmarkEnd w:id="11"/>
    </w:p>
    <w:p w14:paraId="27FEF969" w14:textId="7AAD687D" w:rsidR="00824A53" w:rsidRPr="00824A53" w:rsidRDefault="00824A53" w:rsidP="00824A53">
      <w:pPr>
        <w:pStyle w:val="Heading2"/>
      </w:pPr>
      <w:bookmarkStart w:id="12" w:name="_Toc153659989"/>
      <w:r>
        <w:lastRenderedPageBreak/>
        <w:t>2.2. Adding buttons</w:t>
      </w:r>
      <w:bookmarkEnd w:id="12"/>
    </w:p>
    <w:p w14:paraId="74ABEBA2" w14:textId="77777777" w:rsidR="00824A53" w:rsidRDefault="00824A53" w:rsidP="00824A53">
      <w:pPr>
        <w:keepNext/>
      </w:pPr>
      <w:r w:rsidRPr="00824A5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E864EB" wp14:editId="441E4DFF">
            <wp:extent cx="5943600" cy="3432175"/>
            <wp:effectExtent l="0" t="0" r="0" b="0"/>
            <wp:docPr id="11548889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88930" name="Picture 1" descr="A screen 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2AB4" w14:textId="39504C62" w:rsidR="00824A53" w:rsidRDefault="00824A53" w:rsidP="00FA65C6">
      <w:pPr>
        <w:pStyle w:val="Caption"/>
        <w:jc w:val="center"/>
      </w:pPr>
      <w:bookmarkStart w:id="13" w:name="_Toc153662482"/>
      <w:r>
        <w:t xml:space="preserve">Figure </w:t>
      </w:r>
      <w:fldSimple w:instr=" SEQ Figure \* ARABIC ">
        <w:r w:rsidR="001D1F14">
          <w:rPr>
            <w:noProof/>
          </w:rPr>
          <w:t>8</w:t>
        </w:r>
      </w:fldSimple>
      <w:r>
        <w:t xml:space="preserve">: </w:t>
      </w:r>
      <w:r w:rsidRPr="0056695E">
        <w:t>NumberGrid source code(2)</w:t>
      </w:r>
      <w:bookmarkEnd w:id="13"/>
    </w:p>
    <w:p w14:paraId="0E7C4C13" w14:textId="3F877ADE" w:rsidR="00824A53" w:rsidRPr="00824A53" w:rsidRDefault="00824A53" w:rsidP="00824A53">
      <w:pPr>
        <w:pStyle w:val="Heading2"/>
      </w:pPr>
      <w:bookmarkStart w:id="14" w:name="_Toc153659990"/>
      <w:r>
        <w:t>2.3. Complete inner class ButtonListener</w:t>
      </w:r>
      <w:bookmarkEnd w:id="14"/>
    </w:p>
    <w:p w14:paraId="3AA8CD64" w14:textId="130ED806" w:rsidR="00824A53" w:rsidRDefault="00611365" w:rsidP="00824A53">
      <w:pPr>
        <w:keepNext/>
      </w:pPr>
      <w:r w:rsidRPr="00611365">
        <w:drawing>
          <wp:inline distT="0" distB="0" distL="0" distR="0" wp14:anchorId="3B822CEE" wp14:editId="40518B2B">
            <wp:extent cx="5943600" cy="2971800"/>
            <wp:effectExtent l="0" t="0" r="0" b="0"/>
            <wp:docPr id="168371823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18232" name="Picture 1" descr="A computer screen shot of a program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A68C" w14:textId="1BB3F522" w:rsidR="00824A53" w:rsidRDefault="00824A53" w:rsidP="00FA65C6">
      <w:pPr>
        <w:pStyle w:val="Caption"/>
        <w:jc w:val="center"/>
      </w:pPr>
      <w:bookmarkStart w:id="15" w:name="_Toc153662483"/>
      <w:r>
        <w:t xml:space="preserve">Figure </w:t>
      </w:r>
      <w:fldSimple w:instr=" SEQ Figure \* ARABIC ">
        <w:r w:rsidR="001D1F14">
          <w:rPr>
            <w:noProof/>
          </w:rPr>
          <w:t>9</w:t>
        </w:r>
      </w:fldSimple>
      <w:r>
        <w:t xml:space="preserve">: </w:t>
      </w:r>
      <w:r w:rsidRPr="00E3300B">
        <w:t>NumberGrid source code(3)</w:t>
      </w:r>
      <w:bookmarkEnd w:id="15"/>
    </w:p>
    <w:p w14:paraId="4A1D0C61" w14:textId="6947FB2C" w:rsidR="00611365" w:rsidRDefault="00611365" w:rsidP="00611365">
      <w:pPr>
        <w:pStyle w:val="Heading2"/>
      </w:pPr>
      <w:bookmarkStart w:id="16" w:name="_Toc153659991"/>
      <w:r>
        <w:lastRenderedPageBreak/>
        <w:t>2.3. Demo</w:t>
      </w:r>
      <w:bookmarkEnd w:id="16"/>
    </w:p>
    <w:p w14:paraId="1C2425EF" w14:textId="607974EF" w:rsidR="00611365" w:rsidRDefault="00611365" w:rsidP="0033016E">
      <w:r w:rsidRPr="00611365">
        <w:drawing>
          <wp:inline distT="0" distB="0" distL="0" distR="0" wp14:anchorId="2E87CD17" wp14:editId="5068C2BD">
            <wp:extent cx="5943600" cy="934720"/>
            <wp:effectExtent l="0" t="0" r="0" b="0"/>
            <wp:docPr id="1025674729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74729" name="Picture 1" descr="A computer screen shot of a cod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5FAD0" w14:textId="77777777" w:rsidR="00611365" w:rsidRDefault="00611365" w:rsidP="0033016E">
      <w:pPr>
        <w:jc w:val="center"/>
      </w:pPr>
      <w:r w:rsidRPr="00611365">
        <w:drawing>
          <wp:inline distT="0" distB="0" distL="0" distR="0" wp14:anchorId="249569C0" wp14:editId="1E60EDC1">
            <wp:extent cx="3549650" cy="2696633"/>
            <wp:effectExtent l="0" t="0" r="0" b="8890"/>
            <wp:docPr id="773439267" name="Picture 1" descr="A screenshot of a number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39267" name="Picture 1" descr="A screenshot of a number gri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4128" cy="270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C3D1" w14:textId="6F8403AB" w:rsidR="00611365" w:rsidRDefault="00611365" w:rsidP="00611365">
      <w:pPr>
        <w:pStyle w:val="Caption"/>
        <w:jc w:val="center"/>
      </w:pPr>
      <w:bookmarkStart w:id="17" w:name="_Toc153662484"/>
      <w:r>
        <w:t xml:space="preserve">Figure </w:t>
      </w:r>
      <w:fldSimple w:instr=" SEQ Figure \* ARABIC ">
        <w:r w:rsidR="001D1F14">
          <w:rPr>
            <w:noProof/>
          </w:rPr>
          <w:t>10</w:t>
        </w:r>
      </w:fldSimple>
      <w:r>
        <w:t>: Number Gird</w:t>
      </w:r>
      <w:bookmarkEnd w:id="17"/>
    </w:p>
    <w:p w14:paraId="6DD253B2" w14:textId="77777777" w:rsidR="00611365" w:rsidRPr="00611365" w:rsidRDefault="00611365" w:rsidP="00611365"/>
    <w:p w14:paraId="6A0146E9" w14:textId="70E6F7B3" w:rsidR="0085327F" w:rsidRDefault="00824A53" w:rsidP="00824A53">
      <w:pPr>
        <w:pStyle w:val="Heading1"/>
      </w:pPr>
      <w:bookmarkStart w:id="18" w:name="_Toc153659992"/>
      <w:r>
        <w:t>3. Create a graphical user interface for AIMS with Swing</w:t>
      </w:r>
      <w:bookmarkEnd w:id="18"/>
    </w:p>
    <w:p w14:paraId="073BB726" w14:textId="2E5125AA" w:rsidR="00065DAD" w:rsidRPr="00065DAD" w:rsidRDefault="00065DAD" w:rsidP="00065DAD">
      <w:pPr>
        <w:pStyle w:val="Heading2"/>
      </w:pPr>
      <w:bookmarkStart w:id="19" w:name="_Toc153659993"/>
      <w:r>
        <w:t>3.1. View Store Screen</w:t>
      </w:r>
      <w:bookmarkEnd w:id="19"/>
    </w:p>
    <w:p w14:paraId="7CC8DC78" w14:textId="6C307C08" w:rsidR="0085327F" w:rsidRDefault="00824A53" w:rsidP="00065DAD">
      <w:pPr>
        <w:pStyle w:val="Heading3"/>
      </w:pPr>
      <w:bookmarkStart w:id="20" w:name="_Toc153659994"/>
      <w:r>
        <w:t>3.1.</w:t>
      </w:r>
      <w:r w:rsidR="00065DAD">
        <w:t>1.</w:t>
      </w:r>
      <w:r>
        <w:t xml:space="preserve"> Create the StoreScreen class</w:t>
      </w:r>
      <w:bookmarkEnd w:id="20"/>
    </w:p>
    <w:p w14:paraId="3E6F7D88" w14:textId="77777777" w:rsidR="00E3617B" w:rsidRDefault="00E3617B" w:rsidP="00E3617B">
      <w:pPr>
        <w:keepNext/>
      </w:pPr>
      <w:r w:rsidRPr="00E3617B">
        <w:rPr>
          <w:noProof/>
        </w:rPr>
        <w:drawing>
          <wp:inline distT="0" distB="0" distL="0" distR="0" wp14:anchorId="670BD065" wp14:editId="4B46A748">
            <wp:extent cx="5264421" cy="768389"/>
            <wp:effectExtent l="0" t="0" r="0" b="0"/>
            <wp:docPr id="1376615481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15481" name="Picture 1" descr="A black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C363A" w14:textId="5A5B5B8D" w:rsidR="00824A53" w:rsidRPr="00824A53" w:rsidRDefault="00E3617B" w:rsidP="00FA65C6">
      <w:pPr>
        <w:pStyle w:val="Caption"/>
        <w:jc w:val="center"/>
      </w:pPr>
      <w:bookmarkStart w:id="21" w:name="_Toc153662485"/>
      <w:r>
        <w:t xml:space="preserve">Figure </w:t>
      </w:r>
      <w:fldSimple w:instr=" SEQ Figure \* ARABIC ">
        <w:r w:rsidR="001D1F14">
          <w:rPr>
            <w:noProof/>
          </w:rPr>
          <w:t>11</w:t>
        </w:r>
      </w:fldSimple>
      <w:r>
        <w:t xml:space="preserve">: </w:t>
      </w:r>
      <w:r w:rsidRPr="00746EBB">
        <w:t>Declaration of StoreScreen clas</w:t>
      </w:r>
      <w:r>
        <w:t>s</w:t>
      </w:r>
      <w:bookmarkEnd w:id="21"/>
    </w:p>
    <w:p w14:paraId="470A87F3" w14:textId="48538DB8" w:rsidR="00824A53" w:rsidRDefault="00824A53" w:rsidP="00065DAD">
      <w:pPr>
        <w:pStyle w:val="Heading3"/>
      </w:pPr>
      <w:bookmarkStart w:id="22" w:name="_Toc153659995"/>
      <w:r>
        <w:lastRenderedPageBreak/>
        <w:t>3.</w:t>
      </w:r>
      <w:r w:rsidR="00065DAD">
        <w:t>1.</w:t>
      </w:r>
      <w:r>
        <w:t>2. The NORTH component</w:t>
      </w:r>
      <w:bookmarkEnd w:id="22"/>
    </w:p>
    <w:p w14:paraId="79CA2564" w14:textId="77777777" w:rsidR="00FA65C6" w:rsidRDefault="00FA65C6" w:rsidP="00FA65C6">
      <w:pPr>
        <w:keepNext/>
      </w:pPr>
      <w:r w:rsidRPr="00FA65C6">
        <w:rPr>
          <w:noProof/>
        </w:rPr>
        <w:drawing>
          <wp:inline distT="0" distB="0" distL="0" distR="0" wp14:anchorId="3DF8BFD0" wp14:editId="0C1995DB">
            <wp:extent cx="5943600" cy="1368425"/>
            <wp:effectExtent l="0" t="0" r="0" b="3175"/>
            <wp:docPr id="196121250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12504" name="Picture 1" descr="A screen shot of a computer cod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257E" w14:textId="3BC23ADC" w:rsidR="00E3617B" w:rsidRDefault="00FA65C6" w:rsidP="00FA65C6">
      <w:pPr>
        <w:pStyle w:val="Caption"/>
        <w:jc w:val="center"/>
      </w:pPr>
      <w:bookmarkStart w:id="23" w:name="_Toc153662486"/>
      <w:r>
        <w:t xml:space="preserve">Figure </w:t>
      </w:r>
      <w:fldSimple w:instr=" SEQ Figure \* ARABIC ">
        <w:r w:rsidR="001D1F14">
          <w:rPr>
            <w:noProof/>
          </w:rPr>
          <w:t>12</w:t>
        </w:r>
      </w:fldSimple>
      <w:r>
        <w:t xml:space="preserve">: </w:t>
      </w:r>
      <w:r w:rsidRPr="00125706">
        <w:t>createNorth() source code</w:t>
      </w:r>
      <w:bookmarkEnd w:id="23"/>
    </w:p>
    <w:p w14:paraId="094E08BE" w14:textId="77777777" w:rsidR="00FA65C6" w:rsidRDefault="00FA65C6" w:rsidP="00FA65C6">
      <w:pPr>
        <w:keepNext/>
      </w:pPr>
      <w:r w:rsidRPr="00FA65C6">
        <w:rPr>
          <w:noProof/>
        </w:rPr>
        <w:drawing>
          <wp:inline distT="0" distB="0" distL="0" distR="0" wp14:anchorId="24BD0825" wp14:editId="2FD45753">
            <wp:extent cx="5943600" cy="2593975"/>
            <wp:effectExtent l="0" t="0" r="0" b="0"/>
            <wp:docPr id="1268852899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52899" name="Picture 1" descr="A computer screen shot of a program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6117" w14:textId="79B3996F" w:rsidR="00FA65C6" w:rsidRDefault="00FA65C6" w:rsidP="00FA65C6">
      <w:pPr>
        <w:pStyle w:val="Caption"/>
        <w:jc w:val="center"/>
      </w:pPr>
      <w:bookmarkStart w:id="24" w:name="_Toc153662487"/>
      <w:r>
        <w:t xml:space="preserve">Figure </w:t>
      </w:r>
      <w:fldSimple w:instr=" SEQ Figure \* ARABIC ">
        <w:r w:rsidR="001D1F14">
          <w:rPr>
            <w:noProof/>
          </w:rPr>
          <w:t>13</w:t>
        </w:r>
      </w:fldSimple>
      <w:r>
        <w:t xml:space="preserve">: </w:t>
      </w:r>
      <w:r w:rsidRPr="00871BB1">
        <w:t>createMenuBar() source code</w:t>
      </w:r>
      <w:bookmarkEnd w:id="24"/>
    </w:p>
    <w:p w14:paraId="400D69AB" w14:textId="77777777" w:rsidR="00FA65C6" w:rsidRDefault="00FA65C6" w:rsidP="00FA65C6">
      <w:pPr>
        <w:keepNext/>
      </w:pPr>
      <w:r w:rsidRPr="00FA65C6">
        <w:rPr>
          <w:noProof/>
        </w:rPr>
        <w:drawing>
          <wp:inline distT="0" distB="0" distL="0" distR="0" wp14:anchorId="6956AC6E" wp14:editId="2489AEDB">
            <wp:extent cx="5943600" cy="2605405"/>
            <wp:effectExtent l="0" t="0" r="0" b="4445"/>
            <wp:docPr id="97773613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736136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2D10" w14:textId="411D84E6" w:rsidR="00FA65C6" w:rsidRDefault="00FA65C6" w:rsidP="00FA65C6">
      <w:pPr>
        <w:pStyle w:val="Caption"/>
        <w:jc w:val="center"/>
      </w:pPr>
      <w:bookmarkStart w:id="25" w:name="_Toc153662488"/>
      <w:r>
        <w:t xml:space="preserve">Figure </w:t>
      </w:r>
      <w:fldSimple w:instr=" SEQ Figure \* ARABIC ">
        <w:r w:rsidR="001D1F14">
          <w:rPr>
            <w:noProof/>
          </w:rPr>
          <w:t>14</w:t>
        </w:r>
      </w:fldSimple>
      <w:r>
        <w:t xml:space="preserve">: </w:t>
      </w:r>
      <w:r w:rsidRPr="00396AA9">
        <w:t>createHeader() source code</w:t>
      </w:r>
      <w:bookmarkEnd w:id="25"/>
    </w:p>
    <w:p w14:paraId="6607415E" w14:textId="1C1573EC" w:rsidR="00FA65C6" w:rsidRDefault="00FA65C6" w:rsidP="00E3617B"/>
    <w:p w14:paraId="47C05187" w14:textId="77777777" w:rsidR="00FA65C6" w:rsidRPr="00E3617B" w:rsidRDefault="00FA65C6" w:rsidP="00E3617B"/>
    <w:p w14:paraId="2E216EBD" w14:textId="1FEA42D7" w:rsidR="00824A53" w:rsidRDefault="00824A53" w:rsidP="00065DAD">
      <w:pPr>
        <w:pStyle w:val="Heading3"/>
      </w:pPr>
      <w:bookmarkStart w:id="26" w:name="_Toc153659996"/>
      <w:r>
        <w:t>3.</w:t>
      </w:r>
      <w:r w:rsidR="00065DAD">
        <w:t>1.</w:t>
      </w:r>
      <w:r>
        <w:t>3. The CENTER component</w:t>
      </w:r>
      <w:bookmarkEnd w:id="26"/>
    </w:p>
    <w:p w14:paraId="21B834E4" w14:textId="77777777" w:rsidR="00FA65C6" w:rsidRDefault="00FA65C6" w:rsidP="00FA65C6">
      <w:pPr>
        <w:keepNext/>
      </w:pPr>
      <w:r w:rsidRPr="00FA65C6">
        <w:rPr>
          <w:noProof/>
        </w:rPr>
        <w:drawing>
          <wp:inline distT="0" distB="0" distL="0" distR="0" wp14:anchorId="665F19DA" wp14:editId="66105510">
            <wp:extent cx="5943600" cy="1804035"/>
            <wp:effectExtent l="0" t="0" r="0" b="5715"/>
            <wp:docPr id="126110342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03422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E803" w14:textId="174E3013" w:rsidR="00FA65C6" w:rsidRPr="00FA65C6" w:rsidRDefault="00FA65C6" w:rsidP="00FA65C6">
      <w:pPr>
        <w:pStyle w:val="Caption"/>
        <w:jc w:val="center"/>
      </w:pPr>
      <w:bookmarkStart w:id="27" w:name="_Toc153662489"/>
      <w:r>
        <w:t xml:space="preserve">Figure </w:t>
      </w:r>
      <w:fldSimple w:instr=" SEQ Figure \* ARABIC ">
        <w:r w:rsidR="001D1F14">
          <w:rPr>
            <w:noProof/>
          </w:rPr>
          <w:t>15</w:t>
        </w:r>
      </w:fldSimple>
      <w:r>
        <w:t xml:space="preserve">: </w:t>
      </w:r>
      <w:r w:rsidRPr="005D4434">
        <w:t>createCenter() source code</w:t>
      </w:r>
      <w:bookmarkEnd w:id="27"/>
    </w:p>
    <w:p w14:paraId="00ECD56C" w14:textId="2572D501" w:rsidR="00824A53" w:rsidRDefault="00824A53" w:rsidP="00065DAD">
      <w:pPr>
        <w:pStyle w:val="Heading3"/>
      </w:pPr>
      <w:bookmarkStart w:id="28" w:name="_Toc153659997"/>
      <w:r>
        <w:t>3.</w:t>
      </w:r>
      <w:r w:rsidR="00065DAD">
        <w:t>1.</w:t>
      </w:r>
      <w:r>
        <w:t>4. The MediaStore class</w:t>
      </w:r>
      <w:bookmarkEnd w:id="28"/>
    </w:p>
    <w:p w14:paraId="6F4A7801" w14:textId="77777777" w:rsidR="00FA65C6" w:rsidRDefault="00FA65C6" w:rsidP="00FA65C6">
      <w:pPr>
        <w:keepNext/>
      </w:pPr>
      <w:r w:rsidRPr="00FA65C6">
        <w:rPr>
          <w:noProof/>
        </w:rPr>
        <w:drawing>
          <wp:inline distT="0" distB="0" distL="0" distR="0" wp14:anchorId="72385C0E" wp14:editId="6F16AA17">
            <wp:extent cx="5943600" cy="3572510"/>
            <wp:effectExtent l="0" t="0" r="0" b="8890"/>
            <wp:docPr id="16185557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55729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770C" w14:textId="5CD9E574" w:rsidR="00FA65C6" w:rsidRPr="00FA65C6" w:rsidRDefault="00FA65C6" w:rsidP="00FA65C6">
      <w:pPr>
        <w:pStyle w:val="Caption"/>
        <w:jc w:val="center"/>
      </w:pPr>
      <w:bookmarkStart w:id="29" w:name="_Toc153662490"/>
      <w:r>
        <w:t xml:space="preserve">Figure </w:t>
      </w:r>
      <w:fldSimple w:instr=" SEQ Figure \* ARABIC ">
        <w:r w:rsidR="001D1F14">
          <w:rPr>
            <w:noProof/>
          </w:rPr>
          <w:t>16</w:t>
        </w:r>
      </w:fldSimple>
      <w:r>
        <w:t xml:space="preserve">: </w:t>
      </w:r>
      <w:r w:rsidRPr="008843D4">
        <w:t>MediaStore source code</w:t>
      </w:r>
      <w:bookmarkEnd w:id="29"/>
    </w:p>
    <w:p w14:paraId="393F6CB4" w14:textId="7BECEC56" w:rsidR="00824A53" w:rsidRPr="00824A53" w:rsidRDefault="00824A53" w:rsidP="00065DAD">
      <w:pPr>
        <w:pStyle w:val="Heading3"/>
        <w:rPr>
          <w:rFonts w:asciiTheme="minorHAnsi" w:hAnsiTheme="minorHAnsi" w:cstheme="minorBidi"/>
        </w:rPr>
      </w:pPr>
      <w:bookmarkStart w:id="30" w:name="_Toc153659998"/>
      <w:r>
        <w:lastRenderedPageBreak/>
        <w:t>3.</w:t>
      </w:r>
      <w:r w:rsidR="00065DAD">
        <w:t>1.</w:t>
      </w:r>
      <w:r>
        <w:t>5. Putting it all together</w:t>
      </w:r>
      <w:bookmarkEnd w:id="30"/>
    </w:p>
    <w:p w14:paraId="08323AE4" w14:textId="77777777" w:rsidR="00FA65C6" w:rsidRDefault="00FA65C6" w:rsidP="00FA65C6">
      <w:pPr>
        <w:keepNext/>
      </w:pPr>
      <w:r w:rsidRPr="00FA65C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EC9B3A" wp14:editId="3006CC4E">
            <wp:extent cx="5943600" cy="2513965"/>
            <wp:effectExtent l="0" t="0" r="0" b="635"/>
            <wp:docPr id="1543578435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78435" name="Picture 1" descr="A computer screen shot of a program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48A5" w14:textId="55A1597E" w:rsidR="00824A53" w:rsidRDefault="00FA65C6" w:rsidP="00FA65C6">
      <w:pPr>
        <w:pStyle w:val="Caption"/>
        <w:jc w:val="center"/>
      </w:pPr>
      <w:bookmarkStart w:id="31" w:name="_Toc153662491"/>
      <w:r>
        <w:t xml:space="preserve">Figure </w:t>
      </w:r>
      <w:fldSimple w:instr=" SEQ Figure \* ARABIC ">
        <w:r w:rsidR="001D1F14">
          <w:rPr>
            <w:noProof/>
          </w:rPr>
          <w:t>17</w:t>
        </w:r>
      </w:fldSimple>
      <w:r>
        <w:t xml:space="preserve">: </w:t>
      </w:r>
      <w:r w:rsidRPr="00F17064">
        <w:t>StoreScreen constructor source code</w:t>
      </w:r>
      <w:bookmarkEnd w:id="31"/>
    </w:p>
    <w:p w14:paraId="75483DD3" w14:textId="77777777" w:rsidR="0033016E" w:rsidRDefault="00065DAD" w:rsidP="0033016E">
      <w:pPr>
        <w:pStyle w:val="Heading1"/>
      </w:pPr>
      <w:bookmarkStart w:id="32" w:name="_Toc153659999"/>
      <w:r>
        <w:t>3.2. Adding more user interaction</w:t>
      </w:r>
      <w:bookmarkEnd w:id="32"/>
    </w:p>
    <w:p w14:paraId="3E5736FA" w14:textId="4D37EB3C" w:rsidR="00D466BB" w:rsidRDefault="00D466BB" w:rsidP="0033016E">
      <w:r w:rsidRPr="00D466BB">
        <w:drawing>
          <wp:inline distT="0" distB="0" distL="0" distR="0" wp14:anchorId="7C9A59E0" wp14:editId="0C0A0AB5">
            <wp:extent cx="5943600" cy="3449955"/>
            <wp:effectExtent l="0" t="0" r="0" b="0"/>
            <wp:docPr id="51803808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38081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DE471" w14:textId="1E899D1E" w:rsidR="00065DAD" w:rsidRDefault="00D466BB" w:rsidP="00D466BB">
      <w:pPr>
        <w:pStyle w:val="Caption"/>
        <w:jc w:val="center"/>
      </w:pPr>
      <w:bookmarkStart w:id="33" w:name="_Toc153662492"/>
      <w:r>
        <w:t xml:space="preserve">Figure </w:t>
      </w:r>
      <w:fldSimple w:instr=" SEQ Figure \* ARABIC ">
        <w:r w:rsidR="001D1F14">
          <w:rPr>
            <w:noProof/>
          </w:rPr>
          <w:t>18</w:t>
        </w:r>
      </w:fldSimple>
      <w:r>
        <w:t>: MediaStore</w:t>
      </w:r>
      <w:r w:rsidRPr="00863CCF">
        <w:t xml:space="preserve"> </w:t>
      </w:r>
      <w:r>
        <w:t>lass</w:t>
      </w:r>
      <w:r w:rsidRPr="00863CCF">
        <w:t xml:space="preserve"> source code</w:t>
      </w:r>
      <w:r>
        <w:t>(1)</w:t>
      </w:r>
      <w:bookmarkEnd w:id="33"/>
    </w:p>
    <w:p w14:paraId="624D9237" w14:textId="77777777" w:rsidR="00D466BB" w:rsidRDefault="00D466BB" w:rsidP="0033016E">
      <w:r w:rsidRPr="00D466BB">
        <w:lastRenderedPageBreak/>
        <w:drawing>
          <wp:inline distT="0" distB="0" distL="0" distR="0" wp14:anchorId="04513E5B" wp14:editId="285D3A27">
            <wp:extent cx="5943600" cy="3903980"/>
            <wp:effectExtent l="0" t="0" r="0" b="1270"/>
            <wp:docPr id="171500689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06896" name="Picture 1" descr="A computer screen shot of a program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10D15" w14:textId="41BC8D23" w:rsidR="00D466BB" w:rsidRDefault="00D466BB" w:rsidP="00D466BB">
      <w:pPr>
        <w:pStyle w:val="Caption"/>
        <w:jc w:val="center"/>
      </w:pPr>
      <w:bookmarkStart w:id="34" w:name="_Toc153662493"/>
      <w:r>
        <w:t xml:space="preserve">Figure </w:t>
      </w:r>
      <w:fldSimple w:instr=" SEQ Figure \* ARABIC ">
        <w:r w:rsidR="001D1F14">
          <w:rPr>
            <w:noProof/>
          </w:rPr>
          <w:t>19</w:t>
        </w:r>
      </w:fldSimple>
      <w:r w:rsidRPr="00DF6615">
        <w:t>: MediaStore lass source code(</w:t>
      </w:r>
      <w:r>
        <w:t>2</w:t>
      </w:r>
      <w:r w:rsidRPr="00DF6615">
        <w:t>)</w:t>
      </w:r>
      <w:bookmarkEnd w:id="34"/>
    </w:p>
    <w:p w14:paraId="71354628" w14:textId="77777777" w:rsidR="00D466BB" w:rsidRDefault="00D466BB" w:rsidP="0033016E">
      <w:r w:rsidRPr="00D466BB">
        <w:drawing>
          <wp:inline distT="0" distB="0" distL="0" distR="0" wp14:anchorId="040E37F8" wp14:editId="04515C48">
            <wp:extent cx="5943600" cy="3802380"/>
            <wp:effectExtent l="0" t="0" r="0" b="7620"/>
            <wp:docPr id="34728941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89418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23AB" w14:textId="4C7F606C" w:rsidR="00D466BB" w:rsidRDefault="00D466BB" w:rsidP="00D466BB">
      <w:pPr>
        <w:pStyle w:val="Caption"/>
        <w:jc w:val="center"/>
      </w:pPr>
      <w:bookmarkStart w:id="35" w:name="_Toc153662494"/>
      <w:r>
        <w:lastRenderedPageBreak/>
        <w:t xml:space="preserve">Figure </w:t>
      </w:r>
      <w:fldSimple w:instr=" SEQ Figure \* ARABIC ">
        <w:r w:rsidR="001D1F14">
          <w:rPr>
            <w:noProof/>
          </w:rPr>
          <w:t>20</w:t>
        </w:r>
      </w:fldSimple>
      <w:r w:rsidRPr="00633FC2">
        <w:t>: MediaStore lass source code(</w:t>
      </w:r>
      <w:r>
        <w:t>3</w:t>
      </w:r>
      <w:r w:rsidRPr="00633FC2">
        <w:t>)</w:t>
      </w:r>
      <w:bookmarkEnd w:id="35"/>
    </w:p>
    <w:p w14:paraId="0912B3C6" w14:textId="77777777" w:rsidR="007861CC" w:rsidRDefault="007861CC" w:rsidP="0033016E">
      <w:r w:rsidRPr="007861CC">
        <w:drawing>
          <wp:inline distT="0" distB="0" distL="0" distR="0" wp14:anchorId="4C0DCB7E" wp14:editId="0F87567A">
            <wp:extent cx="5943600" cy="3865245"/>
            <wp:effectExtent l="0" t="0" r="0" b="1905"/>
            <wp:docPr id="20467585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58537" name="Picture 1" descr="A screenshot of a computer scree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BE8CA" w14:textId="20D861B3" w:rsidR="007861CC" w:rsidRDefault="007861CC" w:rsidP="007861CC">
      <w:pPr>
        <w:pStyle w:val="Caption"/>
        <w:jc w:val="center"/>
      </w:pPr>
      <w:bookmarkStart w:id="36" w:name="_Toc153662495"/>
      <w:r>
        <w:t xml:space="preserve">Figure </w:t>
      </w:r>
      <w:fldSimple w:instr=" SEQ Figure \* ARABIC ">
        <w:r w:rsidR="001D1F14">
          <w:rPr>
            <w:noProof/>
          </w:rPr>
          <w:t>21</w:t>
        </w:r>
      </w:fldSimple>
      <w:r>
        <w:t>:</w:t>
      </w:r>
      <w:r w:rsidRPr="004B29F8">
        <w:t xml:space="preserve"> View Store Screen</w:t>
      </w:r>
      <w:bookmarkEnd w:id="36"/>
    </w:p>
    <w:p w14:paraId="553B3B19" w14:textId="77777777" w:rsidR="007861CC" w:rsidRPr="007861CC" w:rsidRDefault="007861CC" w:rsidP="007861CC"/>
    <w:p w14:paraId="7FF2A58E" w14:textId="6DAEFD3C" w:rsidR="00824A53" w:rsidRDefault="00FA65C6" w:rsidP="00FA65C6">
      <w:pPr>
        <w:pStyle w:val="Heading1"/>
        <w:rPr>
          <w:rFonts w:ascii="Times New Roman" w:hAnsi="Times New Roman" w:cs="Times New Roman"/>
          <w:sz w:val="26"/>
          <w:szCs w:val="26"/>
        </w:rPr>
      </w:pPr>
      <w:bookmarkStart w:id="37" w:name="_Toc153660000"/>
      <w:r>
        <w:lastRenderedPageBreak/>
        <w:t>4. JavaFX API</w:t>
      </w:r>
      <w:bookmarkEnd w:id="37"/>
    </w:p>
    <w:p w14:paraId="3FEB013C" w14:textId="5C6A8531" w:rsidR="00824A53" w:rsidRDefault="00990C0A" w:rsidP="00990C0A">
      <w:pPr>
        <w:pStyle w:val="Heading2"/>
      </w:pPr>
      <w:bookmarkStart w:id="38" w:name="_Toc153660001"/>
      <w:r>
        <w:t>4.1. Create the FXML file</w:t>
      </w:r>
      <w:bookmarkEnd w:id="38"/>
    </w:p>
    <w:p w14:paraId="2EE61A43" w14:textId="49BFE83F" w:rsidR="00990C0A" w:rsidRPr="00990C0A" w:rsidRDefault="00990C0A" w:rsidP="00990C0A">
      <w:pPr>
        <w:pStyle w:val="Heading2"/>
        <w:rPr>
          <w:rFonts w:ascii="Times New Roman" w:hAnsi="Times New Roman" w:cs="Times New Roman"/>
          <w:sz w:val="26"/>
        </w:rPr>
      </w:pPr>
      <w:bookmarkStart w:id="39" w:name="_Toc153660002"/>
      <w:r w:rsidRPr="00990C0A">
        <w:rPr>
          <w:rFonts w:ascii="Times New Roman" w:hAnsi="Times New Roman" w:cs="Times New Roman"/>
          <w:color w:val="000000"/>
          <w:sz w:val="26"/>
        </w:rPr>
        <w:t>Step 1. Configuring the BorderPane – the root element of the scene</w:t>
      </w:r>
      <w:bookmarkEnd w:id="39"/>
    </w:p>
    <w:p w14:paraId="19F92F99" w14:textId="77777777" w:rsidR="00990C0A" w:rsidRDefault="00990C0A" w:rsidP="0033016E">
      <w:r>
        <w:rPr>
          <w:noProof/>
        </w:rPr>
        <w:drawing>
          <wp:inline distT="0" distB="0" distL="0" distR="0" wp14:anchorId="14580CF5" wp14:editId="2931C2E0">
            <wp:extent cx="5956300" cy="3168650"/>
            <wp:effectExtent l="0" t="0" r="6350" b="0"/>
            <wp:docPr id="854332813" name="Picture 1" descr="A computer screen shot of a white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32813" name="Picture 1" descr="A computer screen shot of a white square&#10;&#10;Description automatically generated"/>
                    <pic:cNvPicPr/>
                  </pic:nvPicPr>
                  <pic:blipFill rotWithShape="1">
                    <a:blip r:embed="rId33"/>
                    <a:srcRect r="-214" b="5223"/>
                    <a:stretch/>
                  </pic:blipFill>
                  <pic:spPr bwMode="auto">
                    <a:xfrm>
                      <a:off x="0" y="0"/>
                      <a:ext cx="5956300" cy="316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6DFD6" w14:textId="6EE10469" w:rsidR="00990C0A" w:rsidRDefault="00990C0A" w:rsidP="00990C0A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40" w:name="_Toc153662496"/>
      <w:r>
        <w:t xml:space="preserve">Figure </w:t>
      </w:r>
      <w:fldSimple w:instr=" SEQ Figure \* ARABIC ">
        <w:r w:rsidR="001D1F14">
          <w:rPr>
            <w:noProof/>
          </w:rPr>
          <w:t>22</w:t>
        </w:r>
      </w:fldSimple>
      <w:r>
        <w:t xml:space="preserve">: </w:t>
      </w:r>
      <w:r w:rsidRPr="00DF1E0A">
        <w:t>Configuring the BorderPane</w:t>
      </w:r>
      <w:bookmarkEnd w:id="40"/>
    </w:p>
    <w:p w14:paraId="6C89EE52" w14:textId="78D533C1" w:rsidR="00990C0A" w:rsidRDefault="00990C0A" w:rsidP="00DF5AF7">
      <w:pPr>
        <w:rPr>
          <w:rFonts w:ascii="Times New Roman" w:hAnsi="Times New Roman" w:cs="Times New Roman"/>
          <w:sz w:val="26"/>
          <w:szCs w:val="26"/>
        </w:rPr>
      </w:pPr>
      <w:r w:rsidRPr="00990C0A">
        <w:rPr>
          <w:rFonts w:ascii="Times New Roman" w:hAnsi="Times New Roman" w:cs="Times New Roman"/>
          <w:sz w:val="26"/>
          <w:szCs w:val="26"/>
        </w:rPr>
        <w:t>Step 2. Adding the Vbox</w:t>
      </w:r>
    </w:p>
    <w:p w14:paraId="273B5336" w14:textId="77777777" w:rsidR="007A3833" w:rsidRDefault="007A3833" w:rsidP="007A3833">
      <w:pPr>
        <w:keepNext/>
      </w:pPr>
      <w:r w:rsidRPr="007A383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0C6495A" wp14:editId="53DC6C0D">
            <wp:extent cx="5943600" cy="2726055"/>
            <wp:effectExtent l="0" t="0" r="0" b="0"/>
            <wp:docPr id="168531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175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BE46" w14:textId="437B9F71" w:rsidR="00990C0A" w:rsidRDefault="007A3833" w:rsidP="007A383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41" w:name="_Toc153662497"/>
      <w:r>
        <w:t xml:space="preserve">Figure </w:t>
      </w:r>
      <w:fldSimple w:instr=" SEQ Figure \* ARABIC ">
        <w:r w:rsidR="001D1F14">
          <w:rPr>
            <w:noProof/>
          </w:rPr>
          <w:t>23</w:t>
        </w:r>
      </w:fldSimple>
      <w:r>
        <w:t xml:space="preserve">: </w:t>
      </w:r>
      <w:r w:rsidRPr="008517E6">
        <w:t>Configuring the VBox</w:t>
      </w:r>
      <w:bookmarkEnd w:id="41"/>
    </w:p>
    <w:p w14:paraId="0A93207C" w14:textId="35554BF2" w:rsidR="00824A53" w:rsidRDefault="007A3833" w:rsidP="00DF5AF7">
      <w:pPr>
        <w:rPr>
          <w:rFonts w:ascii="Times New Roman" w:hAnsi="Times New Roman" w:cs="Times New Roman"/>
          <w:sz w:val="26"/>
          <w:szCs w:val="26"/>
        </w:rPr>
      </w:pPr>
      <w:r w:rsidRPr="007A3833">
        <w:rPr>
          <w:rFonts w:ascii="Times New Roman" w:hAnsi="Times New Roman" w:cs="Times New Roman"/>
          <w:sz w:val="26"/>
          <w:szCs w:val="26"/>
        </w:rPr>
        <w:t>Step 3. Adding the Pane</w:t>
      </w:r>
    </w:p>
    <w:p w14:paraId="58E98164" w14:textId="77777777" w:rsidR="006C3585" w:rsidRDefault="006C3585" w:rsidP="006C3585">
      <w:pPr>
        <w:pStyle w:val="Caption"/>
        <w:jc w:val="center"/>
      </w:pPr>
      <w:r w:rsidRPr="006C358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23F6B1A" wp14:editId="45FC9DD6">
            <wp:extent cx="5543835" cy="3372023"/>
            <wp:effectExtent l="0" t="0" r="0" b="0"/>
            <wp:docPr id="1116039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3905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5012" w14:textId="0A2D3D34" w:rsidR="007A3833" w:rsidRDefault="006C3585" w:rsidP="006C3585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42" w:name="_Toc153662498"/>
      <w:r>
        <w:t xml:space="preserve">Figure </w:t>
      </w:r>
      <w:fldSimple w:instr=" SEQ Figure \* ARABIC ">
        <w:r w:rsidR="001D1F14">
          <w:rPr>
            <w:noProof/>
          </w:rPr>
          <w:t>24</w:t>
        </w:r>
      </w:fldSimple>
      <w:r>
        <w:t xml:space="preserve">: </w:t>
      </w:r>
      <w:r w:rsidRPr="00AB7A92">
        <w:t>Configuring the Pan</w:t>
      </w:r>
      <w:r>
        <w:t>e</w:t>
      </w:r>
      <w:bookmarkEnd w:id="42"/>
    </w:p>
    <w:p w14:paraId="7473AA03" w14:textId="62D6762B" w:rsidR="0085327F" w:rsidRDefault="006C3585" w:rsidP="00DF5AF7">
      <w:pPr>
        <w:rPr>
          <w:rFonts w:ascii="Times New Roman" w:hAnsi="Times New Roman" w:cs="Times New Roman"/>
          <w:sz w:val="26"/>
          <w:szCs w:val="26"/>
        </w:rPr>
      </w:pPr>
      <w:r w:rsidRPr="006C3585">
        <w:rPr>
          <w:rFonts w:ascii="Times New Roman" w:hAnsi="Times New Roman" w:cs="Times New Roman"/>
          <w:sz w:val="26"/>
          <w:szCs w:val="26"/>
        </w:rPr>
        <w:t>Step 4. Adding the Button</w:t>
      </w:r>
    </w:p>
    <w:p w14:paraId="6F34F526" w14:textId="77777777" w:rsidR="00A63656" w:rsidRDefault="00A63656" w:rsidP="00A63656">
      <w:pPr>
        <w:keepNext/>
      </w:pPr>
      <w:r w:rsidRPr="00A6365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9B2DCA" wp14:editId="7B05953D">
            <wp:extent cx="5943600" cy="2636520"/>
            <wp:effectExtent l="0" t="0" r="0" b="0"/>
            <wp:docPr id="1091547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4729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20DD" w14:textId="1523C333" w:rsidR="00DF5AF7" w:rsidRDefault="00A63656" w:rsidP="00A63656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bookmarkStart w:id="43" w:name="_Toc153662499"/>
      <w:r>
        <w:t xml:space="preserve">Figure </w:t>
      </w:r>
      <w:fldSimple w:instr=" SEQ Figure \* ARABIC ">
        <w:r w:rsidR="001D1F14">
          <w:rPr>
            <w:noProof/>
          </w:rPr>
          <w:t>25</w:t>
        </w:r>
      </w:fldSimple>
      <w:r>
        <w:t xml:space="preserve">: </w:t>
      </w:r>
      <w:r w:rsidRPr="00E026FF">
        <w:t>Configuring the Button</w:t>
      </w:r>
      <w:bookmarkEnd w:id="43"/>
    </w:p>
    <w:p w14:paraId="45E3CEEE" w14:textId="3CE8C175" w:rsidR="009B5E3E" w:rsidRPr="009B5E3E" w:rsidRDefault="009B5E3E" w:rsidP="009B5E3E">
      <w:pPr>
        <w:keepNext/>
        <w:rPr>
          <w:rFonts w:ascii="Times New Roman" w:hAnsi="Times New Roman" w:cs="Times New Roman"/>
          <w:sz w:val="26"/>
          <w:szCs w:val="26"/>
        </w:rPr>
      </w:pPr>
      <w:r w:rsidRPr="009B5E3E">
        <w:rPr>
          <w:rFonts w:ascii="Times New Roman" w:hAnsi="Times New Roman" w:cs="Times New Roman"/>
          <w:sz w:val="26"/>
          <w:szCs w:val="26"/>
        </w:rPr>
        <w:lastRenderedPageBreak/>
        <w:t>Preview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42EE4ECD" w14:textId="7D872D5A" w:rsidR="009B5E3E" w:rsidRDefault="009B5E3E" w:rsidP="009B5E3E">
      <w:pPr>
        <w:keepNext/>
      </w:pPr>
      <w:r w:rsidRPr="009B5E3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1C91F6" wp14:editId="4CBF5617">
            <wp:extent cx="5943600" cy="4752340"/>
            <wp:effectExtent l="0" t="0" r="0" b="0"/>
            <wp:docPr id="117655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5936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618A9" w14:textId="3B25D162" w:rsidR="00DF5AF7" w:rsidRDefault="009B5E3E" w:rsidP="009B5E3E">
      <w:pPr>
        <w:pStyle w:val="Caption"/>
        <w:jc w:val="center"/>
      </w:pPr>
      <w:bookmarkStart w:id="44" w:name="_Toc153662500"/>
      <w:r>
        <w:t xml:space="preserve">Figure </w:t>
      </w:r>
      <w:fldSimple w:instr=" SEQ Figure \* ARABIC ">
        <w:r w:rsidR="001D1F14">
          <w:rPr>
            <w:noProof/>
          </w:rPr>
          <w:t>26</w:t>
        </w:r>
      </w:fldSimple>
      <w:r>
        <w:t xml:space="preserve">: </w:t>
      </w:r>
      <w:r w:rsidRPr="006B3E6B">
        <w:t>Preview in Window</w:t>
      </w:r>
      <w:bookmarkEnd w:id="44"/>
    </w:p>
    <w:p w14:paraId="7CA12D4D" w14:textId="77777777" w:rsidR="00FC2363" w:rsidRDefault="00FC2363" w:rsidP="00FC2363">
      <w:pPr>
        <w:keepNext/>
      </w:pPr>
      <w:r w:rsidRPr="00FC2363">
        <w:lastRenderedPageBreak/>
        <w:drawing>
          <wp:inline distT="0" distB="0" distL="0" distR="0" wp14:anchorId="4B72ADC6" wp14:editId="4A3EAA13">
            <wp:extent cx="5943600" cy="3215640"/>
            <wp:effectExtent l="0" t="0" r="0" b="3810"/>
            <wp:docPr id="183506059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60592" name="Picture 1" descr="A screen 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A551" w14:textId="4F89BED1" w:rsidR="00FC2363" w:rsidRDefault="00FC2363" w:rsidP="00FC2363">
      <w:pPr>
        <w:pStyle w:val="Caption"/>
        <w:jc w:val="center"/>
      </w:pPr>
      <w:bookmarkStart w:id="45" w:name="_Toc153662501"/>
      <w:r>
        <w:t xml:space="preserve">Figure </w:t>
      </w:r>
      <w:fldSimple w:instr=" SEQ Figure \* ARABIC ">
        <w:r w:rsidR="001D1F14">
          <w:rPr>
            <w:noProof/>
          </w:rPr>
          <w:t>27</w:t>
        </w:r>
      </w:fldSimple>
      <w:r>
        <w:t xml:space="preserve"> </w:t>
      </w:r>
      <w:r w:rsidRPr="00A85C70">
        <w:t>: Source code of Painter.fxml (2)</w:t>
      </w:r>
      <w:bookmarkEnd w:id="45"/>
    </w:p>
    <w:p w14:paraId="6CD02094" w14:textId="13C9DA9A" w:rsidR="00214E05" w:rsidRDefault="00FC2363" w:rsidP="00FC2363">
      <w:r w:rsidRPr="00FC2363">
        <w:drawing>
          <wp:inline distT="0" distB="0" distL="0" distR="0" wp14:anchorId="0EB62A3C" wp14:editId="26C5BA88">
            <wp:extent cx="5943600" cy="2221230"/>
            <wp:effectExtent l="0" t="0" r="0" b="7620"/>
            <wp:docPr id="1722860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609" name="Picture 1" descr="A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088D" w14:textId="0F7DF342" w:rsidR="00214E05" w:rsidRPr="00214E05" w:rsidRDefault="00214E05" w:rsidP="00214E05">
      <w:pPr>
        <w:pStyle w:val="Caption"/>
        <w:jc w:val="center"/>
      </w:pPr>
      <w:bookmarkStart w:id="46" w:name="_Toc153662502"/>
      <w:r>
        <w:t xml:space="preserve">Figure </w:t>
      </w:r>
      <w:fldSimple w:instr=" SEQ Figure \* ARABIC ">
        <w:r w:rsidR="001D1F14">
          <w:rPr>
            <w:noProof/>
          </w:rPr>
          <w:t>28</w:t>
        </w:r>
      </w:fldSimple>
      <w:r>
        <w:t xml:space="preserve">: </w:t>
      </w:r>
      <w:r w:rsidRPr="0003042C">
        <w:t>Source code of Painter.fxml</w:t>
      </w:r>
      <w:r w:rsidR="00FC2363">
        <w:t xml:space="preserve"> (</w:t>
      </w:r>
      <w:r w:rsidR="0033016E">
        <w:t>3</w:t>
      </w:r>
      <w:r w:rsidR="00FC2363">
        <w:t>)</w:t>
      </w:r>
      <w:bookmarkEnd w:id="46"/>
    </w:p>
    <w:p w14:paraId="6E810EF3" w14:textId="263014A7" w:rsidR="00DF5AF7" w:rsidRDefault="009B5E3E" w:rsidP="00DF5AF7">
      <w:pPr>
        <w:rPr>
          <w:rFonts w:ascii="Times New Roman" w:hAnsi="Times New Roman" w:cs="Times New Roman"/>
          <w:sz w:val="26"/>
          <w:szCs w:val="26"/>
        </w:rPr>
      </w:pPr>
      <w:r w:rsidRPr="009B5E3E">
        <w:rPr>
          <w:rFonts w:ascii="Times New Roman" w:hAnsi="Times New Roman" w:cs="Times New Roman"/>
          <w:sz w:val="26"/>
          <w:szCs w:val="26"/>
        </w:rPr>
        <w:t>4.2. Create the controller class</w:t>
      </w:r>
    </w:p>
    <w:p w14:paraId="79147588" w14:textId="50443B95" w:rsidR="009B5E3E" w:rsidRDefault="00214E05" w:rsidP="00214E05">
      <w:pPr>
        <w:pStyle w:val="Caption"/>
        <w:jc w:val="center"/>
      </w:pPr>
      <w:bookmarkStart w:id="47" w:name="_Toc153662503"/>
      <w:r w:rsidRPr="00214E0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47F7DF4" wp14:editId="1F8F2263">
            <wp:extent cx="5943600" cy="3718560"/>
            <wp:effectExtent l="0" t="0" r="0" b="0"/>
            <wp:docPr id="7246941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94159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Figure </w:t>
      </w:r>
      <w:fldSimple w:instr=" SEQ Figure \* ARABIC ">
        <w:r w:rsidR="001D1F14">
          <w:rPr>
            <w:noProof/>
          </w:rPr>
          <w:t>29</w:t>
        </w:r>
      </w:fldSimple>
      <w:r>
        <w:t xml:space="preserve">: </w:t>
      </w:r>
      <w:r w:rsidRPr="0031737C">
        <w:t>Source code of PainterController Class</w:t>
      </w:r>
      <w:bookmarkEnd w:id="47"/>
    </w:p>
    <w:p w14:paraId="54DC181D" w14:textId="35BBE0E9" w:rsidR="00214E05" w:rsidRDefault="00214E05" w:rsidP="00214E05">
      <w:pPr>
        <w:pStyle w:val="Heading2"/>
      </w:pPr>
      <w:bookmarkStart w:id="48" w:name="_Toc153660003"/>
      <w:r>
        <w:lastRenderedPageBreak/>
        <w:t>4.3. Create the application</w:t>
      </w:r>
      <w:bookmarkEnd w:id="48"/>
    </w:p>
    <w:p w14:paraId="59A8709B" w14:textId="77777777" w:rsidR="00A57677" w:rsidRDefault="003F5189" w:rsidP="0033016E">
      <w:r w:rsidRPr="003F5189">
        <w:rPr>
          <w:noProof/>
        </w:rPr>
        <w:drawing>
          <wp:inline distT="0" distB="0" distL="0" distR="0" wp14:anchorId="7346F2FC" wp14:editId="67A7D029">
            <wp:extent cx="5943600" cy="4503420"/>
            <wp:effectExtent l="0" t="0" r="0" b="0"/>
            <wp:docPr id="3720568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56801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469C" w14:textId="35280C15" w:rsidR="00214E05" w:rsidRDefault="00A57677" w:rsidP="00A57677">
      <w:pPr>
        <w:pStyle w:val="Caption"/>
        <w:jc w:val="center"/>
      </w:pPr>
      <w:bookmarkStart w:id="49" w:name="_Toc153662504"/>
      <w:r>
        <w:t xml:space="preserve">Figure </w:t>
      </w:r>
      <w:fldSimple w:instr=" SEQ Figure \* ARABIC ">
        <w:r w:rsidR="001D1F14">
          <w:rPr>
            <w:noProof/>
          </w:rPr>
          <w:t>30</w:t>
        </w:r>
      </w:fldSimple>
      <w:r>
        <w:t xml:space="preserve">: </w:t>
      </w:r>
      <w:r w:rsidRPr="00D73EBA">
        <w:t>Painter source cod</w:t>
      </w:r>
      <w:r>
        <w:t>e</w:t>
      </w:r>
      <w:bookmarkEnd w:id="49"/>
    </w:p>
    <w:p w14:paraId="51CAC2F4" w14:textId="41E942CE" w:rsidR="00C87EFA" w:rsidRDefault="00C87EFA" w:rsidP="00C87EFA">
      <w:pPr>
        <w:pStyle w:val="Heading2"/>
      </w:pPr>
      <w:bookmarkStart w:id="50" w:name="_Toc153660004"/>
      <w:r>
        <w:lastRenderedPageBreak/>
        <w:t>4.4. Practice exercise</w:t>
      </w:r>
      <w:bookmarkEnd w:id="50"/>
    </w:p>
    <w:p w14:paraId="7D650B4B" w14:textId="77777777" w:rsidR="00C87EFA" w:rsidRDefault="00C87EFA" w:rsidP="0033016E">
      <w:r w:rsidRPr="00C87EFA">
        <w:drawing>
          <wp:inline distT="0" distB="0" distL="0" distR="0" wp14:anchorId="69C08A5F" wp14:editId="06CB81C0">
            <wp:extent cx="5943600" cy="3008630"/>
            <wp:effectExtent l="0" t="0" r="0" b="1270"/>
            <wp:docPr id="782989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891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F3CE" w14:textId="431A4C3D" w:rsidR="00C87EFA" w:rsidRDefault="00C87EFA" w:rsidP="00C87EFA">
      <w:pPr>
        <w:pStyle w:val="Caption"/>
        <w:jc w:val="center"/>
      </w:pPr>
      <w:bookmarkStart w:id="51" w:name="_Toc153662505"/>
      <w:r>
        <w:t xml:space="preserve">Figure </w:t>
      </w:r>
      <w:fldSimple w:instr=" SEQ Figure \* ARABIC ">
        <w:r w:rsidR="001D1F14">
          <w:rPr>
            <w:noProof/>
          </w:rPr>
          <w:t>31</w:t>
        </w:r>
      </w:fldSimple>
      <w:r>
        <w:t xml:space="preserve">: </w:t>
      </w:r>
      <w:r w:rsidRPr="00797A17">
        <w:t xml:space="preserve">Source code of Painter.fxml </w:t>
      </w:r>
      <w:r>
        <w:t>update (1)</w:t>
      </w:r>
      <w:bookmarkEnd w:id="51"/>
    </w:p>
    <w:p w14:paraId="2A1DB11D" w14:textId="77777777" w:rsidR="00C87EFA" w:rsidRDefault="00C87EFA" w:rsidP="0033016E">
      <w:r w:rsidRPr="00C87EFA">
        <w:drawing>
          <wp:inline distT="0" distB="0" distL="0" distR="0" wp14:anchorId="768FB94A" wp14:editId="4EFD7264">
            <wp:extent cx="5943600" cy="3143250"/>
            <wp:effectExtent l="0" t="0" r="0" b="0"/>
            <wp:docPr id="87316709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67094" name="Picture 1" descr="A screen 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FCF39" w14:textId="4D292929" w:rsidR="00C87EFA" w:rsidRDefault="00C87EFA" w:rsidP="00C87EFA">
      <w:pPr>
        <w:pStyle w:val="Caption"/>
        <w:jc w:val="center"/>
      </w:pPr>
      <w:bookmarkStart w:id="52" w:name="_Toc153662506"/>
      <w:r>
        <w:t xml:space="preserve">Figure </w:t>
      </w:r>
      <w:fldSimple w:instr=" SEQ Figure \* ARABIC ">
        <w:r w:rsidR="001D1F14">
          <w:rPr>
            <w:noProof/>
          </w:rPr>
          <w:t>32</w:t>
        </w:r>
      </w:fldSimple>
      <w:r w:rsidRPr="00BD2780">
        <w:t>: Source code of Painter.fxml update (</w:t>
      </w:r>
      <w:r>
        <w:t>2</w:t>
      </w:r>
      <w:r w:rsidRPr="00BD2780">
        <w:t>)</w:t>
      </w:r>
      <w:bookmarkEnd w:id="52"/>
    </w:p>
    <w:p w14:paraId="77988CE8" w14:textId="77777777" w:rsidR="00C87EFA" w:rsidRDefault="00C87EFA" w:rsidP="0033016E">
      <w:r w:rsidRPr="00C87EFA">
        <w:lastRenderedPageBreak/>
        <w:drawing>
          <wp:inline distT="0" distB="0" distL="0" distR="0" wp14:anchorId="0253CC9B" wp14:editId="73E8BC3B">
            <wp:extent cx="5943600" cy="1619885"/>
            <wp:effectExtent l="0" t="0" r="0" b="0"/>
            <wp:docPr id="10419481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948123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0D1F" w14:textId="3C7CC580" w:rsidR="00C87EFA" w:rsidRDefault="00C87EFA" w:rsidP="00C87EFA">
      <w:pPr>
        <w:pStyle w:val="Caption"/>
        <w:jc w:val="center"/>
      </w:pPr>
      <w:bookmarkStart w:id="53" w:name="_Toc153662507"/>
      <w:r>
        <w:t xml:space="preserve">Figure </w:t>
      </w:r>
      <w:fldSimple w:instr=" SEQ Figure \* ARABIC ">
        <w:r w:rsidR="001D1F14">
          <w:rPr>
            <w:noProof/>
          </w:rPr>
          <w:t>33</w:t>
        </w:r>
      </w:fldSimple>
      <w:r w:rsidRPr="00A15500">
        <w:t>: Source code of Painter.fxml update (</w:t>
      </w:r>
      <w:r>
        <w:t>3</w:t>
      </w:r>
      <w:r w:rsidRPr="00A15500">
        <w:t>)</w:t>
      </w:r>
      <w:bookmarkEnd w:id="53"/>
    </w:p>
    <w:p w14:paraId="48E9DF47" w14:textId="77777777" w:rsidR="00C87EFA" w:rsidRDefault="00C87EFA" w:rsidP="00C87EFA">
      <w:pPr>
        <w:keepNext/>
      </w:pPr>
      <w:r w:rsidRPr="00C87EFA">
        <w:drawing>
          <wp:inline distT="0" distB="0" distL="0" distR="0" wp14:anchorId="25B1A0C9" wp14:editId="5FF52CFC">
            <wp:extent cx="5943600" cy="4723765"/>
            <wp:effectExtent l="0" t="0" r="0" b="635"/>
            <wp:docPr id="1927538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3897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FE25A" w14:textId="104FDACD" w:rsidR="00C87EFA" w:rsidRDefault="00C87EFA" w:rsidP="00C87EFA">
      <w:pPr>
        <w:pStyle w:val="Caption"/>
        <w:jc w:val="center"/>
      </w:pPr>
      <w:bookmarkStart w:id="54" w:name="_Toc153662508"/>
      <w:r>
        <w:t xml:space="preserve">Figure </w:t>
      </w:r>
      <w:fldSimple w:instr=" SEQ Figure \* ARABIC ">
        <w:r w:rsidR="001D1F14">
          <w:rPr>
            <w:noProof/>
          </w:rPr>
          <w:t>34</w:t>
        </w:r>
      </w:fldSimple>
      <w:r>
        <w:t xml:space="preserve">: </w:t>
      </w:r>
      <w:r w:rsidRPr="007F6E80">
        <w:t>Painter with Eraser</w:t>
      </w:r>
      <w:bookmarkEnd w:id="54"/>
    </w:p>
    <w:p w14:paraId="2E606A46" w14:textId="77777777" w:rsidR="00C87EFA" w:rsidRPr="00C87EFA" w:rsidRDefault="00C87EFA" w:rsidP="00C87EFA"/>
    <w:p w14:paraId="40868ED3" w14:textId="565B9A1E" w:rsidR="00A57677" w:rsidRDefault="00A57677" w:rsidP="00A57677">
      <w:pPr>
        <w:pStyle w:val="Heading1"/>
      </w:pPr>
      <w:bookmarkStart w:id="55" w:name="_Toc153660005"/>
      <w:r>
        <w:lastRenderedPageBreak/>
        <w:t>5. Setting up the View Cart Screen with ScreenBuilder</w:t>
      </w:r>
      <w:bookmarkEnd w:id="55"/>
    </w:p>
    <w:p w14:paraId="0B5EE9C0" w14:textId="77777777" w:rsidR="0098338A" w:rsidRDefault="00936229" w:rsidP="0033016E">
      <w:r w:rsidRPr="00936229">
        <w:drawing>
          <wp:inline distT="0" distB="0" distL="0" distR="0" wp14:anchorId="1EBEE87F" wp14:editId="38CD27EB">
            <wp:extent cx="5943600" cy="3974465"/>
            <wp:effectExtent l="0" t="0" r="0" b="6985"/>
            <wp:docPr id="123239793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397937" name="Picture 1" descr="A screen shot of a computer pro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D436B" w14:textId="1FE65C6D" w:rsidR="005F1275" w:rsidRDefault="0098338A" w:rsidP="0098338A">
      <w:pPr>
        <w:pStyle w:val="Caption"/>
        <w:jc w:val="center"/>
      </w:pPr>
      <w:bookmarkStart w:id="56" w:name="_Toc153662509"/>
      <w:r>
        <w:t xml:space="preserve">Figure </w:t>
      </w:r>
      <w:fldSimple w:instr=" SEQ Figure \* ARABIC ">
        <w:r w:rsidR="001D1F14">
          <w:rPr>
            <w:noProof/>
          </w:rPr>
          <w:t>35</w:t>
        </w:r>
      </w:fldSimple>
      <w:r w:rsidRPr="00A304AE">
        <w:t xml:space="preserve">: Source code of </w:t>
      </w:r>
      <w:r>
        <w:t>Cart</w:t>
      </w:r>
      <w:r w:rsidRPr="00A304AE">
        <w:t>.fxml</w:t>
      </w:r>
      <w:r>
        <w:rPr>
          <w:noProof/>
        </w:rPr>
        <w:t xml:space="preserve"> (1)</w:t>
      </w:r>
      <w:bookmarkEnd w:id="56"/>
    </w:p>
    <w:p w14:paraId="2D0D89C0" w14:textId="77777777" w:rsidR="0098338A" w:rsidRDefault="00936229" w:rsidP="0033016E">
      <w:r w:rsidRPr="00936229">
        <w:lastRenderedPageBreak/>
        <w:drawing>
          <wp:inline distT="0" distB="0" distL="0" distR="0" wp14:anchorId="7C2C3D4C" wp14:editId="03985BCA">
            <wp:extent cx="5943600" cy="3969385"/>
            <wp:effectExtent l="0" t="0" r="0" b="0"/>
            <wp:docPr id="7852915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9150" name="Picture 1" descr="A screen 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490E" w14:textId="35B34A4B" w:rsidR="005F1275" w:rsidRDefault="0098338A" w:rsidP="0098338A">
      <w:pPr>
        <w:pStyle w:val="Caption"/>
        <w:jc w:val="center"/>
      </w:pPr>
      <w:bookmarkStart w:id="57" w:name="_Toc153662510"/>
      <w:r>
        <w:t xml:space="preserve">Figure </w:t>
      </w:r>
      <w:fldSimple w:instr=" SEQ Figure \* ARABIC ">
        <w:r w:rsidR="001D1F14">
          <w:rPr>
            <w:noProof/>
          </w:rPr>
          <w:t>36</w:t>
        </w:r>
      </w:fldSimple>
      <w:r w:rsidRPr="00774F14">
        <w:t xml:space="preserve">: Source code of </w:t>
      </w:r>
      <w:r>
        <w:t>Cart</w:t>
      </w:r>
      <w:r w:rsidRPr="00774F14">
        <w:t>.fxml</w:t>
      </w:r>
      <w:r>
        <w:t xml:space="preserve"> (2)</w:t>
      </w:r>
      <w:bookmarkEnd w:id="57"/>
    </w:p>
    <w:p w14:paraId="46D7176C" w14:textId="77777777" w:rsidR="0098338A" w:rsidRDefault="00936229" w:rsidP="0033016E">
      <w:r w:rsidRPr="00936229">
        <w:lastRenderedPageBreak/>
        <w:drawing>
          <wp:inline distT="0" distB="0" distL="0" distR="0" wp14:anchorId="03D9C616" wp14:editId="21B8A088">
            <wp:extent cx="5943600" cy="3949065"/>
            <wp:effectExtent l="0" t="0" r="0" b="0"/>
            <wp:docPr id="20151293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2934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C8DAB" w14:textId="1948964A" w:rsidR="005F1275" w:rsidRDefault="0098338A" w:rsidP="0098338A">
      <w:pPr>
        <w:pStyle w:val="Caption"/>
        <w:jc w:val="center"/>
      </w:pPr>
      <w:bookmarkStart w:id="58" w:name="_Toc153662511"/>
      <w:r>
        <w:t xml:space="preserve">Figure </w:t>
      </w:r>
      <w:fldSimple w:instr=" SEQ Figure \* ARABIC ">
        <w:r w:rsidR="001D1F14">
          <w:rPr>
            <w:noProof/>
          </w:rPr>
          <w:t>37</w:t>
        </w:r>
      </w:fldSimple>
      <w:r w:rsidRPr="000D2258">
        <w:t>: Source code of Cart.fxml (</w:t>
      </w:r>
      <w:r>
        <w:t>3</w:t>
      </w:r>
      <w:r w:rsidRPr="000D2258">
        <w:t>)</w:t>
      </w:r>
      <w:bookmarkEnd w:id="58"/>
    </w:p>
    <w:p w14:paraId="793AAF51" w14:textId="77777777" w:rsidR="0098338A" w:rsidRDefault="00936229" w:rsidP="0033016E">
      <w:r w:rsidRPr="00936229">
        <w:lastRenderedPageBreak/>
        <w:drawing>
          <wp:inline distT="0" distB="0" distL="0" distR="0" wp14:anchorId="68FD9833" wp14:editId="2D615A4C">
            <wp:extent cx="5943600" cy="3938905"/>
            <wp:effectExtent l="0" t="0" r="0" b="4445"/>
            <wp:docPr id="154765638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656386" name="Picture 1" descr="A screen 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4018" w14:textId="3E070706" w:rsidR="005F1275" w:rsidRDefault="0098338A" w:rsidP="0098338A">
      <w:pPr>
        <w:pStyle w:val="Caption"/>
        <w:jc w:val="center"/>
      </w:pPr>
      <w:bookmarkStart w:id="59" w:name="_Toc153662512"/>
      <w:r>
        <w:t xml:space="preserve">Figure </w:t>
      </w:r>
      <w:fldSimple w:instr=" SEQ Figure \* ARABIC ">
        <w:r w:rsidR="001D1F14">
          <w:rPr>
            <w:noProof/>
          </w:rPr>
          <w:t>38</w:t>
        </w:r>
      </w:fldSimple>
      <w:r w:rsidRPr="00BE7078">
        <w:t>: Source code of Cart.fxml (</w:t>
      </w:r>
      <w:r>
        <w:t>4</w:t>
      </w:r>
      <w:r w:rsidRPr="00BE7078">
        <w:t>)</w:t>
      </w:r>
      <w:bookmarkEnd w:id="59"/>
    </w:p>
    <w:p w14:paraId="5D8492B4" w14:textId="77777777" w:rsidR="0098338A" w:rsidRDefault="00936229" w:rsidP="0033016E">
      <w:r w:rsidRPr="00936229">
        <w:drawing>
          <wp:inline distT="0" distB="0" distL="0" distR="0" wp14:anchorId="130F9D80" wp14:editId="63456C45">
            <wp:extent cx="5943600" cy="1424940"/>
            <wp:effectExtent l="0" t="0" r="0" b="3810"/>
            <wp:docPr id="2055890532" name="Picture 1" descr="A black screen with green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890532" name="Picture 1" descr="A black screen with green and blu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1EEF" w14:textId="00D488C6" w:rsidR="00936229" w:rsidRDefault="0098338A" w:rsidP="0098338A">
      <w:pPr>
        <w:pStyle w:val="Caption"/>
        <w:jc w:val="center"/>
      </w:pPr>
      <w:bookmarkStart w:id="60" w:name="_Toc153662513"/>
      <w:r>
        <w:t xml:space="preserve">Figure </w:t>
      </w:r>
      <w:fldSimple w:instr=" SEQ Figure \* ARABIC ">
        <w:r w:rsidR="001D1F14">
          <w:rPr>
            <w:noProof/>
          </w:rPr>
          <w:t>39</w:t>
        </w:r>
      </w:fldSimple>
      <w:r>
        <w:t xml:space="preserve">: </w:t>
      </w:r>
      <w:r w:rsidRPr="00D2594A">
        <w:t xml:space="preserve"> Source code of Cart.fxml (</w:t>
      </w:r>
      <w:r>
        <w:t>5</w:t>
      </w:r>
      <w:r w:rsidRPr="00D2594A">
        <w:t>)</w:t>
      </w:r>
      <w:bookmarkEnd w:id="60"/>
    </w:p>
    <w:p w14:paraId="74EF81AC" w14:textId="77777777" w:rsidR="00936229" w:rsidRDefault="00936229" w:rsidP="002747FC">
      <w:pPr>
        <w:pStyle w:val="Heading2"/>
        <w:rPr>
          <w:noProof/>
        </w:rPr>
      </w:pPr>
    </w:p>
    <w:p w14:paraId="02A1FEE2" w14:textId="77777777" w:rsidR="0098338A" w:rsidRDefault="0098338A" w:rsidP="0033016E">
      <w:r w:rsidRPr="0098338A">
        <w:drawing>
          <wp:inline distT="0" distB="0" distL="0" distR="0" wp14:anchorId="7F5D16DA" wp14:editId="7DA21C6E">
            <wp:extent cx="5943600" cy="3733165"/>
            <wp:effectExtent l="0" t="0" r="0" b="635"/>
            <wp:docPr id="9280880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88088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D501" w14:textId="3CA2C9DC" w:rsidR="00936229" w:rsidRDefault="0098338A" w:rsidP="0098338A">
      <w:pPr>
        <w:pStyle w:val="Caption"/>
        <w:jc w:val="center"/>
      </w:pPr>
      <w:bookmarkStart w:id="61" w:name="_Toc153662514"/>
      <w:r>
        <w:t xml:space="preserve">Figure </w:t>
      </w:r>
      <w:fldSimple w:instr=" SEQ Figure \* ARABIC ">
        <w:r w:rsidR="001D1F14">
          <w:rPr>
            <w:noProof/>
          </w:rPr>
          <w:t>40</w:t>
        </w:r>
      </w:fldSimple>
      <w:r>
        <w:t xml:space="preserve">: </w:t>
      </w:r>
      <w:r w:rsidRPr="00ED12A3">
        <w:t>View Cart Screen</w:t>
      </w:r>
      <w:bookmarkEnd w:id="61"/>
    </w:p>
    <w:p w14:paraId="22D6F457" w14:textId="77777777" w:rsidR="00936229" w:rsidRDefault="00936229" w:rsidP="002747FC">
      <w:pPr>
        <w:pStyle w:val="Heading2"/>
      </w:pPr>
    </w:p>
    <w:p w14:paraId="2E94C099" w14:textId="77777777" w:rsidR="00453391" w:rsidRDefault="00453391" w:rsidP="00453391">
      <w:pPr>
        <w:pStyle w:val="Heading1"/>
      </w:pPr>
      <w:bookmarkStart w:id="62" w:name="_Toc153660006"/>
      <w:r>
        <w:t>6. Integrating JavaFX into Swing application – The JFXPanel class</w:t>
      </w:r>
      <w:bookmarkEnd w:id="62"/>
    </w:p>
    <w:p w14:paraId="77E814EC" w14:textId="77777777" w:rsidR="00453391" w:rsidRDefault="00FA71D1" w:rsidP="0033016E">
      <w:r w:rsidRPr="00FA71D1">
        <w:drawing>
          <wp:inline distT="0" distB="0" distL="0" distR="0" wp14:anchorId="11079F85" wp14:editId="415E0D98">
            <wp:extent cx="5943600" cy="4368165"/>
            <wp:effectExtent l="0" t="0" r="0" b="0"/>
            <wp:docPr id="96649459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494590" name="Picture 1" descr="A screen shot of a computer scree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41CE" w14:textId="30659D43" w:rsidR="00FA71D1" w:rsidRDefault="00453391" w:rsidP="00453391">
      <w:pPr>
        <w:pStyle w:val="Caption"/>
        <w:jc w:val="center"/>
      </w:pPr>
      <w:bookmarkStart w:id="63" w:name="_Toc153662515"/>
      <w:r>
        <w:t xml:space="preserve">Figure </w:t>
      </w:r>
      <w:fldSimple w:instr=" SEQ Figure \* ARABIC ">
        <w:r w:rsidR="001D1F14">
          <w:rPr>
            <w:noProof/>
          </w:rPr>
          <w:t>41</w:t>
        </w:r>
      </w:fldSimple>
      <w:r>
        <w:t xml:space="preserve">: </w:t>
      </w:r>
      <w:r w:rsidRPr="003F13BD">
        <w:t>Source code for CartScreen</w:t>
      </w:r>
      <w:r>
        <w:t>(1)</w:t>
      </w:r>
      <w:bookmarkEnd w:id="63"/>
    </w:p>
    <w:p w14:paraId="15CE5C05" w14:textId="77777777" w:rsidR="00453391" w:rsidRDefault="00FA71D1" w:rsidP="0033016E">
      <w:r w:rsidRPr="00FA71D1">
        <w:drawing>
          <wp:inline distT="0" distB="0" distL="0" distR="0" wp14:anchorId="01F96502" wp14:editId="24CEE7F1">
            <wp:extent cx="5943600" cy="2718435"/>
            <wp:effectExtent l="0" t="0" r="0" b="5715"/>
            <wp:docPr id="1688061871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061871" name="Picture 1" descr="A computer screen shot of a cod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A0EC" w14:textId="32D79E11" w:rsidR="00FA71D1" w:rsidRDefault="00453391" w:rsidP="00453391">
      <w:pPr>
        <w:pStyle w:val="Caption"/>
        <w:jc w:val="center"/>
      </w:pPr>
      <w:bookmarkStart w:id="64" w:name="_Toc153662516"/>
      <w:r>
        <w:lastRenderedPageBreak/>
        <w:t xml:space="preserve">Figure </w:t>
      </w:r>
      <w:fldSimple w:instr=" SEQ Figure \* ARABIC ">
        <w:r w:rsidR="001D1F14">
          <w:rPr>
            <w:noProof/>
          </w:rPr>
          <w:t>42</w:t>
        </w:r>
      </w:fldSimple>
      <w:r>
        <w:t xml:space="preserve">: </w:t>
      </w:r>
      <w:r w:rsidRPr="00E5290F">
        <w:t>Source code for CartScreen</w:t>
      </w:r>
      <w:r>
        <w:t>(2)</w:t>
      </w:r>
      <w:bookmarkEnd w:id="64"/>
    </w:p>
    <w:p w14:paraId="5174CE8B" w14:textId="5AF7F6CD" w:rsidR="005F1275" w:rsidRDefault="005F1275" w:rsidP="0098338A">
      <w:pPr>
        <w:pStyle w:val="Heading1"/>
      </w:pPr>
      <w:bookmarkStart w:id="65" w:name="_Toc153660007"/>
      <w:r>
        <w:t>7.</w:t>
      </w:r>
      <w:r>
        <w:t xml:space="preserve"> </w:t>
      </w:r>
      <w:r w:rsidR="0098338A">
        <w:t>View the items in cart – JavaFX’s data-driven UI</w:t>
      </w:r>
      <w:bookmarkEnd w:id="65"/>
    </w:p>
    <w:p w14:paraId="0924895C" w14:textId="2C81696D" w:rsidR="005F1275" w:rsidRDefault="005F1275" w:rsidP="005F1275">
      <w:pPr>
        <w:pStyle w:val="Heading2"/>
      </w:pPr>
    </w:p>
    <w:p w14:paraId="31B055DA" w14:textId="77777777" w:rsidR="0098338A" w:rsidRDefault="0098338A" w:rsidP="0033016E">
      <w:r w:rsidRPr="0098338A">
        <w:drawing>
          <wp:inline distT="0" distB="0" distL="0" distR="0" wp14:anchorId="71089F40" wp14:editId="3F494E3E">
            <wp:extent cx="5943600" cy="4175760"/>
            <wp:effectExtent l="0" t="0" r="0" b="0"/>
            <wp:docPr id="10354775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77598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403F" w14:textId="0BF45CF9" w:rsidR="005F1275" w:rsidRDefault="0098338A" w:rsidP="0098338A">
      <w:pPr>
        <w:pStyle w:val="Caption"/>
        <w:jc w:val="center"/>
      </w:pPr>
      <w:bookmarkStart w:id="66" w:name="_Toc153662517"/>
      <w:r>
        <w:t xml:space="preserve">Figure </w:t>
      </w:r>
      <w:fldSimple w:instr=" SEQ Figure \* ARABIC ">
        <w:r w:rsidR="001D1F14">
          <w:rPr>
            <w:noProof/>
          </w:rPr>
          <w:t>43</w:t>
        </w:r>
      </w:fldSimple>
      <w:r>
        <w:t xml:space="preserve">: </w:t>
      </w:r>
      <w:r w:rsidRPr="00CF5248">
        <w:t>Source code for CartScreenController</w:t>
      </w:r>
      <w:r>
        <w:t xml:space="preserve"> (1)</w:t>
      </w:r>
      <w:bookmarkEnd w:id="66"/>
    </w:p>
    <w:p w14:paraId="44466E9F" w14:textId="77777777" w:rsidR="0098338A" w:rsidRDefault="0098338A" w:rsidP="0033016E">
      <w:r w:rsidRPr="0098338A">
        <w:lastRenderedPageBreak/>
        <w:drawing>
          <wp:inline distT="0" distB="0" distL="0" distR="0" wp14:anchorId="12B39C62" wp14:editId="5D2716C5">
            <wp:extent cx="5943600" cy="4238625"/>
            <wp:effectExtent l="0" t="0" r="0" b="9525"/>
            <wp:docPr id="5105601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60198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C7D1" w14:textId="4EF1E9B0" w:rsidR="0098338A" w:rsidRDefault="0098338A" w:rsidP="0098338A">
      <w:pPr>
        <w:pStyle w:val="Caption"/>
        <w:jc w:val="center"/>
      </w:pPr>
      <w:bookmarkStart w:id="67" w:name="_Toc153662518"/>
      <w:r>
        <w:t xml:space="preserve">Figure </w:t>
      </w:r>
      <w:fldSimple w:instr=" SEQ Figure \* ARABIC ">
        <w:r w:rsidR="001D1F14">
          <w:rPr>
            <w:noProof/>
          </w:rPr>
          <w:t>44</w:t>
        </w:r>
      </w:fldSimple>
      <w:r>
        <w:t xml:space="preserve">: </w:t>
      </w:r>
      <w:r w:rsidRPr="00902726">
        <w:t>Source code for CartScreenController</w:t>
      </w:r>
      <w:r>
        <w:t xml:space="preserve"> (3)</w:t>
      </w:r>
      <w:bookmarkEnd w:id="67"/>
    </w:p>
    <w:p w14:paraId="15F85BF7" w14:textId="3E5EDEDA" w:rsidR="0098338A" w:rsidRDefault="003A7567" w:rsidP="003A7567">
      <w:pPr>
        <w:pStyle w:val="Heading1"/>
      </w:pPr>
      <w:bookmarkStart w:id="68" w:name="_Toc153660008"/>
      <w:r>
        <w:lastRenderedPageBreak/>
        <w:t>8. Updating buttons based on selected item in TableView – ChangeListener</w:t>
      </w:r>
      <w:bookmarkEnd w:id="68"/>
    </w:p>
    <w:p w14:paraId="0A93271B" w14:textId="77777777" w:rsidR="005405A2" w:rsidRDefault="005405A2" w:rsidP="005405A2">
      <w:pPr>
        <w:keepNext/>
        <w:jc w:val="center"/>
      </w:pPr>
      <w:r w:rsidRPr="005405A2">
        <w:drawing>
          <wp:inline distT="0" distB="0" distL="0" distR="0" wp14:anchorId="6C75617C" wp14:editId="41754C87">
            <wp:extent cx="5943600" cy="3326130"/>
            <wp:effectExtent l="0" t="0" r="0" b="7620"/>
            <wp:docPr id="210340137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401379" name="Picture 1" descr="A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00F9" w14:textId="596D094C" w:rsidR="003A7567" w:rsidRDefault="005405A2" w:rsidP="005405A2">
      <w:pPr>
        <w:pStyle w:val="Caption"/>
        <w:jc w:val="center"/>
      </w:pPr>
      <w:bookmarkStart w:id="69" w:name="_Toc153662519"/>
      <w:r>
        <w:t xml:space="preserve">Figure </w:t>
      </w:r>
      <w:fldSimple w:instr=" SEQ Figure \* ARABIC ">
        <w:r w:rsidR="001D1F14">
          <w:rPr>
            <w:noProof/>
          </w:rPr>
          <w:t>45</w:t>
        </w:r>
      </w:fldSimple>
      <w:r>
        <w:t xml:space="preserve">: </w:t>
      </w:r>
      <w:r w:rsidRPr="006E799B">
        <w:t>Modified initialize() method</w:t>
      </w:r>
      <w:bookmarkEnd w:id="69"/>
    </w:p>
    <w:p w14:paraId="11932A72" w14:textId="77777777" w:rsidR="005405A2" w:rsidRDefault="005405A2" w:rsidP="005405A2">
      <w:pPr>
        <w:keepNext/>
      </w:pPr>
      <w:r w:rsidRPr="005405A2">
        <w:drawing>
          <wp:inline distT="0" distB="0" distL="0" distR="0" wp14:anchorId="0BE6BB8A" wp14:editId="08F8642E">
            <wp:extent cx="5943600" cy="1849755"/>
            <wp:effectExtent l="0" t="0" r="0" b="0"/>
            <wp:docPr id="176491324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1324" name="Picture 1" descr="A screen shot of a computer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1B59" w14:textId="22997231" w:rsidR="005405A2" w:rsidRDefault="005405A2" w:rsidP="005405A2">
      <w:pPr>
        <w:pStyle w:val="Caption"/>
        <w:jc w:val="center"/>
      </w:pPr>
      <w:bookmarkStart w:id="70" w:name="_Toc153662520"/>
      <w:r>
        <w:t xml:space="preserve">Figure </w:t>
      </w:r>
      <w:fldSimple w:instr=" SEQ Figure \* ARABIC ">
        <w:r w:rsidR="001D1F14">
          <w:rPr>
            <w:noProof/>
          </w:rPr>
          <w:t>46</w:t>
        </w:r>
      </w:fldSimple>
      <w:r>
        <w:t xml:space="preserve">: </w:t>
      </w:r>
      <w:r w:rsidRPr="00685F7F">
        <w:t>Source code of updateButtonBar()</w:t>
      </w:r>
      <w:bookmarkEnd w:id="70"/>
    </w:p>
    <w:p w14:paraId="09E1624F" w14:textId="0354569B" w:rsidR="005405A2" w:rsidRDefault="005405A2" w:rsidP="005405A2">
      <w:pPr>
        <w:pStyle w:val="Heading1"/>
      </w:pPr>
      <w:bookmarkStart w:id="71" w:name="_Toc153660009"/>
      <w:r>
        <w:lastRenderedPageBreak/>
        <w:t>9. Deleting a media</w:t>
      </w:r>
      <w:bookmarkEnd w:id="71"/>
    </w:p>
    <w:p w14:paraId="3662C94A" w14:textId="77777777" w:rsidR="00DE0C42" w:rsidRDefault="00DE0C42" w:rsidP="00DE0C42">
      <w:pPr>
        <w:keepNext/>
        <w:jc w:val="center"/>
      </w:pPr>
      <w:r w:rsidRPr="00DE0C42">
        <w:drawing>
          <wp:inline distT="0" distB="0" distL="0" distR="0" wp14:anchorId="37D1CA6C" wp14:editId="2DE33B32">
            <wp:extent cx="5943600" cy="1212850"/>
            <wp:effectExtent l="0" t="0" r="0" b="6350"/>
            <wp:docPr id="165012987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29871" name="Picture 1" descr="A screen shot of a computer pro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CC16" w14:textId="44D60E66" w:rsidR="005405A2" w:rsidRDefault="00DE0C42" w:rsidP="00DE0C42">
      <w:pPr>
        <w:pStyle w:val="Caption"/>
        <w:jc w:val="center"/>
      </w:pPr>
      <w:bookmarkStart w:id="72" w:name="_Toc153662521"/>
      <w:r>
        <w:t xml:space="preserve">Figure </w:t>
      </w:r>
      <w:fldSimple w:instr=" SEQ Figure \* ARABIC ">
        <w:r w:rsidR="001D1F14">
          <w:rPr>
            <w:noProof/>
          </w:rPr>
          <w:t>47</w:t>
        </w:r>
      </w:fldSimple>
      <w:r>
        <w:t xml:space="preserve">: </w:t>
      </w:r>
      <w:r w:rsidRPr="00120876">
        <w:t>Handle remove media</w:t>
      </w:r>
      <w:bookmarkEnd w:id="72"/>
    </w:p>
    <w:p w14:paraId="74B57014" w14:textId="15E55BB5" w:rsidR="00363F24" w:rsidRPr="00363F24" w:rsidRDefault="00363F24" w:rsidP="00363F24">
      <w:pPr>
        <w:pStyle w:val="Heading1"/>
      </w:pPr>
      <w:bookmarkStart w:id="73" w:name="_Toc153660010"/>
      <w:r>
        <w:t>10. Filter items in cart – FilteredList</w:t>
      </w:r>
      <w:bookmarkEnd w:id="73"/>
    </w:p>
    <w:p w14:paraId="6928E086" w14:textId="77777777" w:rsidR="00363F24" w:rsidRDefault="00363F24" w:rsidP="00363F24">
      <w:pPr>
        <w:keepNext/>
        <w:jc w:val="center"/>
      </w:pPr>
      <w:r w:rsidRPr="00363F24">
        <w:drawing>
          <wp:inline distT="0" distB="0" distL="0" distR="0" wp14:anchorId="6D8FF297" wp14:editId="225BBBAE">
            <wp:extent cx="5943600" cy="2157095"/>
            <wp:effectExtent l="0" t="0" r="0" b="0"/>
            <wp:docPr id="54699058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90582" name="Picture 1" descr="A computer screen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1570" w14:textId="05F7ABB6" w:rsidR="00DE0C42" w:rsidRDefault="00363F24" w:rsidP="00363F24">
      <w:pPr>
        <w:pStyle w:val="Caption"/>
        <w:jc w:val="center"/>
      </w:pPr>
      <w:bookmarkStart w:id="74" w:name="_Toc153662522"/>
      <w:r>
        <w:t xml:space="preserve">Figure </w:t>
      </w:r>
      <w:fldSimple w:instr=" SEQ Figure \* ARABIC ">
        <w:r w:rsidR="001D1F14">
          <w:rPr>
            <w:noProof/>
          </w:rPr>
          <w:t>48</w:t>
        </w:r>
      </w:fldSimple>
      <w:r>
        <w:t>: C</w:t>
      </w:r>
      <w:r w:rsidRPr="00CD7E80">
        <w:t>re</w:t>
      </w:r>
      <w:r>
        <w:t>at</w:t>
      </w:r>
      <w:r w:rsidRPr="00CD7E80">
        <w:t xml:space="preserve"> corresponding attributes in the controller</w:t>
      </w:r>
      <w:bookmarkEnd w:id="74"/>
    </w:p>
    <w:p w14:paraId="0C607990" w14:textId="3BEFCBE5" w:rsidR="009C408C" w:rsidRDefault="00D50179" w:rsidP="009C408C">
      <w:pPr>
        <w:keepNext/>
      </w:pPr>
      <w:r w:rsidRPr="00D50179">
        <w:drawing>
          <wp:inline distT="0" distB="0" distL="0" distR="0" wp14:anchorId="796DE382" wp14:editId="2ED6D005">
            <wp:extent cx="5943600" cy="1327150"/>
            <wp:effectExtent l="0" t="0" r="0" b="6350"/>
            <wp:docPr id="432648672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48672" name="Picture 1" descr="A computer screen with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914B" w14:textId="77AB23CE" w:rsidR="009C408C" w:rsidRDefault="009C408C" w:rsidP="009C408C">
      <w:pPr>
        <w:pStyle w:val="Caption"/>
        <w:jc w:val="center"/>
      </w:pPr>
      <w:bookmarkStart w:id="75" w:name="_Toc153662523"/>
      <w:r>
        <w:t xml:space="preserve">Figure </w:t>
      </w:r>
      <w:fldSimple w:instr=" SEQ Figure \* ARABIC ">
        <w:r w:rsidR="001D1F14">
          <w:rPr>
            <w:noProof/>
          </w:rPr>
          <w:t>49</w:t>
        </w:r>
      </w:fldSimple>
      <w:r>
        <w:t xml:space="preserve">: </w:t>
      </w:r>
      <w:r w:rsidRPr="006D5829">
        <w:t>Adding ChangListener for tfFilter in initialize()</w:t>
      </w:r>
      <w:bookmarkEnd w:id="75"/>
    </w:p>
    <w:p w14:paraId="69D7097F" w14:textId="77777777" w:rsidR="00D50179" w:rsidRDefault="00D50179" w:rsidP="00D50179">
      <w:pPr>
        <w:keepNext/>
        <w:jc w:val="center"/>
      </w:pPr>
      <w:r w:rsidRPr="00D50179">
        <w:lastRenderedPageBreak/>
        <w:drawing>
          <wp:inline distT="0" distB="0" distL="0" distR="0" wp14:anchorId="484FDCC2" wp14:editId="5D8365A9">
            <wp:extent cx="5943600" cy="2647950"/>
            <wp:effectExtent l="0" t="0" r="0" b="0"/>
            <wp:docPr id="65322143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221431" name="Picture 1" descr="A screen shot of a computer cod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51E9" w14:textId="0EC9AEDD" w:rsidR="009C408C" w:rsidRDefault="00D50179" w:rsidP="00D50179">
      <w:pPr>
        <w:pStyle w:val="Caption"/>
        <w:jc w:val="center"/>
      </w:pPr>
      <w:bookmarkStart w:id="76" w:name="_Toc153662524"/>
      <w:r>
        <w:t xml:space="preserve">Figure </w:t>
      </w:r>
      <w:fldSimple w:instr=" SEQ Figure \* ARABIC ">
        <w:r w:rsidR="001D1F14">
          <w:rPr>
            <w:noProof/>
          </w:rPr>
          <w:t>50</w:t>
        </w:r>
      </w:fldSimple>
      <w:r>
        <w:t xml:space="preserve">: </w:t>
      </w:r>
      <w:r w:rsidRPr="00685F7F">
        <w:t xml:space="preserve">Source code of </w:t>
      </w:r>
      <w:r w:rsidRPr="009D7C3F">
        <w:t>showFilteredMedia()</w:t>
      </w:r>
      <w:bookmarkEnd w:id="76"/>
    </w:p>
    <w:p w14:paraId="09065B98" w14:textId="1AC05FA1" w:rsidR="00C87EFA" w:rsidRDefault="002F5860" w:rsidP="002F5860">
      <w:pPr>
        <w:pStyle w:val="Heading1"/>
      </w:pPr>
      <w:bookmarkStart w:id="77" w:name="_Toc153660011"/>
      <w:r>
        <w:t>11. Complete the Aims GUI application</w:t>
      </w:r>
      <w:bookmarkEnd w:id="77"/>
    </w:p>
    <w:p w14:paraId="0AA52540" w14:textId="77777777" w:rsidR="005A495C" w:rsidRPr="005A495C" w:rsidRDefault="005A495C" w:rsidP="005A495C"/>
    <w:p w14:paraId="25C2D474" w14:textId="1473F5BC" w:rsidR="005A495C" w:rsidRDefault="005A495C" w:rsidP="005A495C">
      <w:r w:rsidRPr="005A495C">
        <w:drawing>
          <wp:inline distT="0" distB="0" distL="0" distR="0" wp14:anchorId="3FA6E0D9" wp14:editId="4E625F5F">
            <wp:extent cx="5943600" cy="3732530"/>
            <wp:effectExtent l="0" t="0" r="0" b="1270"/>
            <wp:docPr id="133896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685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954C" w14:textId="166DFB5F" w:rsidR="005A495C" w:rsidRDefault="005A495C" w:rsidP="005A495C">
      <w:r w:rsidRPr="005A495C">
        <w:lastRenderedPageBreak/>
        <w:drawing>
          <wp:inline distT="0" distB="0" distL="0" distR="0" wp14:anchorId="14511B2B" wp14:editId="1E1B7E6F">
            <wp:extent cx="5943600" cy="3443605"/>
            <wp:effectExtent l="0" t="0" r="0" b="4445"/>
            <wp:docPr id="11609002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900270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B5713" w14:textId="0C80B8E4" w:rsidR="005A495C" w:rsidRDefault="005A495C" w:rsidP="005A495C">
      <w:r w:rsidRPr="005A495C">
        <w:drawing>
          <wp:inline distT="0" distB="0" distL="0" distR="0" wp14:anchorId="4141BDF2" wp14:editId="3C295604">
            <wp:extent cx="5943600" cy="3616960"/>
            <wp:effectExtent l="0" t="0" r="0" b="2540"/>
            <wp:docPr id="137141437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14377" name="Picture 1" descr="A screen 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C59E" w14:textId="77CE86A4" w:rsidR="005A495C" w:rsidRDefault="005A495C" w:rsidP="005A495C">
      <w:r w:rsidRPr="005A495C">
        <w:lastRenderedPageBreak/>
        <w:drawing>
          <wp:inline distT="0" distB="0" distL="0" distR="0" wp14:anchorId="49102DD9" wp14:editId="4E3E0307">
            <wp:extent cx="5943600" cy="3470275"/>
            <wp:effectExtent l="0" t="0" r="0" b="0"/>
            <wp:docPr id="124748035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80353" name="Picture 1" descr="A screen shot of a computer program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8E98" w14:textId="2E315245" w:rsidR="005A495C" w:rsidRDefault="005A495C" w:rsidP="005A495C">
      <w:r w:rsidRPr="005A495C">
        <w:drawing>
          <wp:inline distT="0" distB="0" distL="0" distR="0" wp14:anchorId="352DF836" wp14:editId="2D3334D2">
            <wp:extent cx="5943600" cy="3674745"/>
            <wp:effectExtent l="0" t="0" r="0" b="1905"/>
            <wp:docPr id="78357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722" name="Picture 1" descr="A screen shot of a computer program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1A59" w14:textId="3EC6B14A" w:rsidR="005A495C" w:rsidRDefault="005A495C" w:rsidP="005A495C">
      <w:r w:rsidRPr="005A495C">
        <w:lastRenderedPageBreak/>
        <w:drawing>
          <wp:inline distT="0" distB="0" distL="0" distR="0" wp14:anchorId="678C448A" wp14:editId="5D74B04F">
            <wp:extent cx="5943600" cy="3538220"/>
            <wp:effectExtent l="0" t="0" r="0" b="5080"/>
            <wp:docPr id="10595624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6244" name="Picture 1" descr="A screen shot of a computer pro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8AD5D" w14:textId="7D46E99F" w:rsidR="005A495C" w:rsidRDefault="005A495C" w:rsidP="005A495C">
      <w:r w:rsidRPr="005A495C">
        <w:drawing>
          <wp:inline distT="0" distB="0" distL="0" distR="0" wp14:anchorId="247D66C2" wp14:editId="5E28C26D">
            <wp:extent cx="5943600" cy="3486150"/>
            <wp:effectExtent l="0" t="0" r="0" b="0"/>
            <wp:docPr id="1796633990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633990" name="Picture 1" descr="A screen shot of a computer scree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C33E" w14:textId="4C4B8B76" w:rsidR="005A495C" w:rsidRDefault="005A495C" w:rsidP="005A495C">
      <w:r w:rsidRPr="005A495C">
        <w:lastRenderedPageBreak/>
        <w:drawing>
          <wp:inline distT="0" distB="0" distL="0" distR="0" wp14:anchorId="093202EA" wp14:editId="643094DA">
            <wp:extent cx="5943600" cy="3483610"/>
            <wp:effectExtent l="0" t="0" r="0" b="2540"/>
            <wp:docPr id="46992274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22741" name="Picture 1" descr="A screen shot of a computer scree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1CF0A" w14:textId="16259C24" w:rsidR="005A495C" w:rsidRDefault="005A495C" w:rsidP="005A495C">
      <w:r w:rsidRPr="005A495C">
        <w:drawing>
          <wp:inline distT="0" distB="0" distL="0" distR="0" wp14:anchorId="3BE3BF62" wp14:editId="08C2DC2C">
            <wp:extent cx="5943600" cy="2009140"/>
            <wp:effectExtent l="0" t="0" r="0" b="0"/>
            <wp:docPr id="730946387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46387" name="Picture 1" descr="A screen shot of a computer scree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CF75" w14:textId="14717815" w:rsidR="005A495C" w:rsidRDefault="005A495C" w:rsidP="005A495C">
      <w:r w:rsidRPr="005A495C">
        <w:lastRenderedPageBreak/>
        <w:drawing>
          <wp:inline distT="0" distB="0" distL="0" distR="0" wp14:anchorId="6018814A" wp14:editId="3A603A72">
            <wp:extent cx="5943600" cy="4065905"/>
            <wp:effectExtent l="0" t="0" r="0" b="0"/>
            <wp:docPr id="15007678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6785" name="Picture 1" descr="A computer screen shot of a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447D5" w14:textId="77777777" w:rsidR="007B78A8" w:rsidRPr="005A495C" w:rsidRDefault="007B78A8" w:rsidP="005A495C"/>
    <w:p w14:paraId="3FCCB5C6" w14:textId="4DE18991" w:rsidR="00562EF2" w:rsidRDefault="00562EF2" w:rsidP="00562EF2">
      <w:pPr>
        <w:pStyle w:val="Heading1"/>
      </w:pPr>
      <w:bookmarkStart w:id="78" w:name="_Toc153660012"/>
      <w:r>
        <w:lastRenderedPageBreak/>
        <w:t xml:space="preserve">12. </w:t>
      </w:r>
      <w:r>
        <w:t>Use case Diagram</w:t>
      </w:r>
      <w:bookmarkEnd w:id="78"/>
    </w:p>
    <w:p w14:paraId="5A5636DB" w14:textId="77777777" w:rsidR="00A01D28" w:rsidRDefault="00A01D28" w:rsidP="00A01D28">
      <w:pPr>
        <w:keepNext/>
        <w:jc w:val="center"/>
      </w:pPr>
      <w:r>
        <w:rPr>
          <w:noProof/>
        </w:rPr>
        <w:drawing>
          <wp:inline distT="0" distB="0" distL="0" distR="0" wp14:anchorId="4A681F8A" wp14:editId="07C3065E">
            <wp:extent cx="5943600" cy="4806315"/>
            <wp:effectExtent l="0" t="0" r="0" b="0"/>
            <wp:docPr id="860466225" name="Picture 1" descr="A diagram of a person with a person's fig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466225" name="Picture 1" descr="A diagram of a person with a person's figur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ECA8" w14:textId="62BD0DA4" w:rsidR="00562EF2" w:rsidRDefault="00A01D28" w:rsidP="00A01D28">
      <w:pPr>
        <w:pStyle w:val="Caption"/>
        <w:jc w:val="center"/>
      </w:pPr>
      <w:bookmarkStart w:id="79" w:name="_Toc153662525"/>
      <w:r>
        <w:t xml:space="preserve">Figure </w:t>
      </w:r>
      <w:fldSimple w:instr=" SEQ Figure \* ARABIC ">
        <w:r w:rsidR="001D1F14">
          <w:rPr>
            <w:noProof/>
          </w:rPr>
          <w:t>51</w:t>
        </w:r>
      </w:fldSimple>
      <w:r>
        <w:t xml:space="preserve">: </w:t>
      </w:r>
      <w:r w:rsidRPr="00E538BA">
        <w:t>UseCase</w:t>
      </w:r>
      <w:r>
        <w:t xml:space="preserve"> </w:t>
      </w:r>
      <w:r w:rsidRPr="00E538BA">
        <w:t>Diagram</w:t>
      </w:r>
      <w:r>
        <w:t xml:space="preserve"> </w:t>
      </w:r>
      <w:r w:rsidRPr="00E538BA">
        <w:t>Customer</w:t>
      </w:r>
      <w:bookmarkEnd w:id="79"/>
    </w:p>
    <w:p w14:paraId="794DFFC9" w14:textId="77777777" w:rsidR="00A01D28" w:rsidRDefault="00A01D28" w:rsidP="00A01D2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1E3A1EA" wp14:editId="17F1D6FE">
            <wp:extent cx="5943600" cy="2954020"/>
            <wp:effectExtent l="0" t="0" r="0" b="0"/>
            <wp:docPr id="4610087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08701" name="Picture 46100870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F292" w14:textId="183CE5A6" w:rsidR="00A01D28" w:rsidRPr="00A01D28" w:rsidRDefault="00A01D28" w:rsidP="00A01D28">
      <w:pPr>
        <w:pStyle w:val="Caption"/>
        <w:jc w:val="center"/>
      </w:pPr>
      <w:bookmarkStart w:id="80" w:name="_Toc153662526"/>
      <w:r>
        <w:t xml:space="preserve">Figure </w:t>
      </w:r>
      <w:fldSimple w:instr=" SEQ Figure \* ARABIC ">
        <w:r w:rsidR="001D1F14">
          <w:rPr>
            <w:noProof/>
          </w:rPr>
          <w:t>52</w:t>
        </w:r>
      </w:fldSimple>
      <w:r>
        <w:t xml:space="preserve">: </w:t>
      </w:r>
      <w:r w:rsidRPr="00A45B6A">
        <w:t>UseCase</w:t>
      </w:r>
      <w:r>
        <w:t xml:space="preserve"> </w:t>
      </w:r>
      <w:r w:rsidRPr="00A45B6A">
        <w:t>Diagram</w:t>
      </w:r>
      <w:r>
        <w:t xml:space="preserve"> Store manager</w:t>
      </w:r>
      <w:bookmarkEnd w:id="80"/>
    </w:p>
    <w:p w14:paraId="0447A9BD" w14:textId="77777777" w:rsidR="00A01D28" w:rsidRPr="00562EF2" w:rsidRDefault="00A01D28" w:rsidP="00562EF2"/>
    <w:p w14:paraId="0782A085" w14:textId="291C01CF" w:rsidR="00562EF2" w:rsidRPr="00562EF2" w:rsidRDefault="00562EF2" w:rsidP="00562EF2">
      <w:pPr>
        <w:pStyle w:val="Heading1"/>
      </w:pPr>
      <w:bookmarkStart w:id="81" w:name="_Toc153660013"/>
      <w:r>
        <w:t>13. Class Diagram</w:t>
      </w:r>
      <w:bookmarkEnd w:id="81"/>
    </w:p>
    <w:p w14:paraId="1C26F1B5" w14:textId="77777777" w:rsidR="00562EF2" w:rsidRPr="00562EF2" w:rsidRDefault="00562EF2" w:rsidP="00562EF2"/>
    <w:p w14:paraId="60C833D5" w14:textId="77777777" w:rsidR="000B47A0" w:rsidRDefault="000B47A0" w:rsidP="000B47A0">
      <w:pPr>
        <w:keepNext/>
      </w:pPr>
      <w:r>
        <w:rPr>
          <w:noProof/>
        </w:rPr>
        <w:lastRenderedPageBreak/>
        <w:drawing>
          <wp:inline distT="0" distB="0" distL="0" distR="0" wp14:anchorId="480AF63D" wp14:editId="608E29AE">
            <wp:extent cx="5943600" cy="4373245"/>
            <wp:effectExtent l="0" t="0" r="0" b="8255"/>
            <wp:docPr id="1780703179" name="Picture 3" descr="A diagram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703179" name="Picture 3" descr="A diagram of a computer&#10;&#10;Description automatically generated with medium confidenc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0B34" w14:textId="778F8523" w:rsidR="002F5860" w:rsidRPr="002F5860" w:rsidRDefault="000B47A0" w:rsidP="000B47A0">
      <w:pPr>
        <w:pStyle w:val="Caption"/>
        <w:jc w:val="center"/>
      </w:pPr>
      <w:bookmarkStart w:id="82" w:name="_Toc153662527"/>
      <w:r>
        <w:t xml:space="preserve">Figure </w:t>
      </w:r>
      <w:fldSimple w:instr=" SEQ Figure \* ARABIC ">
        <w:r w:rsidR="001D1F14">
          <w:rPr>
            <w:noProof/>
          </w:rPr>
          <w:t>53</w:t>
        </w:r>
      </w:fldSimple>
      <w:r>
        <w:t>: Class Diagram update</w:t>
      </w:r>
      <w:bookmarkEnd w:id="82"/>
    </w:p>
    <w:p w14:paraId="3FCBA912" w14:textId="77777777" w:rsidR="005F1275" w:rsidRPr="00A57677" w:rsidRDefault="005F1275" w:rsidP="005F1275"/>
    <w:p w14:paraId="12B9B457" w14:textId="77777777" w:rsidR="00FA71D1" w:rsidRPr="00FA71D1" w:rsidRDefault="00FA71D1" w:rsidP="00FA71D1"/>
    <w:sectPr w:rsidR="00FA71D1" w:rsidRPr="00FA71D1">
      <w:headerReference w:type="default" r:id="rId75"/>
      <w:footerReference w:type="default" r:id="rId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B1AF1E" w14:textId="77777777" w:rsidR="003948BD" w:rsidRDefault="003948BD" w:rsidP="00265557">
      <w:pPr>
        <w:spacing w:after="0" w:line="240" w:lineRule="auto"/>
      </w:pPr>
      <w:r>
        <w:separator/>
      </w:r>
    </w:p>
  </w:endnote>
  <w:endnote w:type="continuationSeparator" w:id="0">
    <w:p w14:paraId="41B13285" w14:textId="77777777" w:rsidR="003948BD" w:rsidRDefault="003948BD" w:rsidP="0026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B0616" w14:textId="7183941C" w:rsidR="00265557" w:rsidRDefault="00265557">
    <w:pPr>
      <w:pStyle w:val="Footer"/>
    </w:pPr>
    <w:r>
      <w:t>Kỳ 202</w:t>
    </w:r>
    <w:r w:rsidR="00BE61D6">
      <w:t>3</w:t>
    </w:r>
    <w:r>
      <w:t>1</w:t>
    </w:r>
    <w:r>
      <w:tab/>
      <w:t xml:space="preserve">                                                                                               Thực hành lập trình hướng đối tượng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C1D9EE" w14:textId="77777777" w:rsidR="003948BD" w:rsidRDefault="003948BD" w:rsidP="00265557">
      <w:pPr>
        <w:spacing w:after="0" w:line="240" w:lineRule="auto"/>
      </w:pPr>
      <w:r>
        <w:separator/>
      </w:r>
    </w:p>
  </w:footnote>
  <w:footnote w:type="continuationSeparator" w:id="0">
    <w:p w14:paraId="4336D3EF" w14:textId="77777777" w:rsidR="003948BD" w:rsidRDefault="003948BD" w:rsidP="00265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05AD4" w14:textId="73CCDDE6" w:rsidR="00265557" w:rsidRDefault="00BE61D6">
    <w:pPr>
      <w:pStyle w:val="Header"/>
    </w:pPr>
    <w:r>
      <w:t>20215109</w:t>
    </w:r>
    <w:r w:rsidR="00265557">
      <w:tab/>
    </w:r>
    <w:r w:rsidR="00265557">
      <w:tab/>
    </w:r>
    <w:r>
      <w:t>Nguyễn Thị Nhung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A4273A"/>
    <w:multiLevelType w:val="multilevel"/>
    <w:tmpl w:val="08343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1" w15:restartNumberingAfterBreak="0">
    <w:nsid w:val="103D2850"/>
    <w:multiLevelType w:val="multilevel"/>
    <w:tmpl w:val="66484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7C43B9"/>
    <w:multiLevelType w:val="hybridMultilevel"/>
    <w:tmpl w:val="CD7CC5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CC2568"/>
    <w:multiLevelType w:val="multilevel"/>
    <w:tmpl w:val="8D964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71C2421"/>
    <w:multiLevelType w:val="multilevel"/>
    <w:tmpl w:val="58EE0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A343B46"/>
    <w:multiLevelType w:val="hybridMultilevel"/>
    <w:tmpl w:val="2BEEB7D0"/>
    <w:lvl w:ilvl="0" w:tplc="289C476A">
      <w:start w:val="12"/>
      <w:numFmt w:val="decimal"/>
      <w:lvlText w:val="%1."/>
      <w:lvlJc w:val="left"/>
      <w:pPr>
        <w:ind w:left="7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2C565D"/>
    <w:multiLevelType w:val="multilevel"/>
    <w:tmpl w:val="09B6D1D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  <w:sz w:val="24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sz w:val="24"/>
      </w:rPr>
    </w:lvl>
  </w:abstractNum>
  <w:abstractNum w:abstractNumId="7" w15:restartNumberingAfterBreak="0">
    <w:nsid w:val="322B50A8"/>
    <w:multiLevelType w:val="multilevel"/>
    <w:tmpl w:val="F88E1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98C2938"/>
    <w:multiLevelType w:val="hybridMultilevel"/>
    <w:tmpl w:val="A3B28280"/>
    <w:lvl w:ilvl="0" w:tplc="4B56B9FC">
      <w:start w:val="12"/>
      <w:numFmt w:val="decimal"/>
      <w:lvlText w:val="%1."/>
      <w:lvlJc w:val="left"/>
      <w:pPr>
        <w:ind w:left="1160" w:hanging="40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40" w:hanging="360"/>
      </w:pPr>
    </w:lvl>
    <w:lvl w:ilvl="2" w:tplc="0409001B" w:tentative="1">
      <w:start w:val="1"/>
      <w:numFmt w:val="lowerRoman"/>
      <w:lvlText w:val="%3."/>
      <w:lvlJc w:val="right"/>
      <w:pPr>
        <w:ind w:left="2560" w:hanging="180"/>
      </w:pPr>
    </w:lvl>
    <w:lvl w:ilvl="3" w:tplc="0409000F" w:tentative="1">
      <w:start w:val="1"/>
      <w:numFmt w:val="decimal"/>
      <w:lvlText w:val="%4."/>
      <w:lvlJc w:val="left"/>
      <w:pPr>
        <w:ind w:left="3280" w:hanging="360"/>
      </w:pPr>
    </w:lvl>
    <w:lvl w:ilvl="4" w:tplc="04090019" w:tentative="1">
      <w:start w:val="1"/>
      <w:numFmt w:val="lowerLetter"/>
      <w:lvlText w:val="%5."/>
      <w:lvlJc w:val="left"/>
      <w:pPr>
        <w:ind w:left="4000" w:hanging="360"/>
      </w:pPr>
    </w:lvl>
    <w:lvl w:ilvl="5" w:tplc="0409001B" w:tentative="1">
      <w:start w:val="1"/>
      <w:numFmt w:val="lowerRoman"/>
      <w:lvlText w:val="%6."/>
      <w:lvlJc w:val="right"/>
      <w:pPr>
        <w:ind w:left="4720" w:hanging="180"/>
      </w:pPr>
    </w:lvl>
    <w:lvl w:ilvl="6" w:tplc="0409000F" w:tentative="1">
      <w:start w:val="1"/>
      <w:numFmt w:val="decimal"/>
      <w:lvlText w:val="%7."/>
      <w:lvlJc w:val="left"/>
      <w:pPr>
        <w:ind w:left="5440" w:hanging="360"/>
      </w:pPr>
    </w:lvl>
    <w:lvl w:ilvl="7" w:tplc="04090019" w:tentative="1">
      <w:start w:val="1"/>
      <w:numFmt w:val="lowerLetter"/>
      <w:lvlText w:val="%8."/>
      <w:lvlJc w:val="left"/>
      <w:pPr>
        <w:ind w:left="6160" w:hanging="360"/>
      </w:pPr>
    </w:lvl>
    <w:lvl w:ilvl="8" w:tplc="0409001B" w:tentative="1">
      <w:start w:val="1"/>
      <w:numFmt w:val="lowerRoman"/>
      <w:lvlText w:val="%9."/>
      <w:lvlJc w:val="right"/>
      <w:pPr>
        <w:ind w:left="6880" w:hanging="180"/>
      </w:pPr>
    </w:lvl>
  </w:abstractNum>
  <w:abstractNum w:abstractNumId="9" w15:restartNumberingAfterBreak="0">
    <w:nsid w:val="60DD53F6"/>
    <w:multiLevelType w:val="multilevel"/>
    <w:tmpl w:val="8B5A93E6"/>
    <w:lvl w:ilvl="0">
      <w:start w:val="1"/>
      <w:numFmt w:val="decimal"/>
      <w:lvlText w:val="%1."/>
      <w:lvlJc w:val="left"/>
      <w:pPr>
        <w:ind w:left="380" w:hanging="380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ascii="Times New Roman" w:hAnsi="Times New Roman" w:cs="Times New Roman"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ascii="Times New Roman" w:hAnsi="Times New Roman" w:cs="Times New Roman"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ascii="Times New Roman" w:hAnsi="Times New Roman" w:cs="Times New Roman"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ascii="Times New Roman" w:hAnsi="Times New Roman" w:cs="Times New Roman"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ascii="Times New Roman" w:hAnsi="Times New Roman" w:cs="Times New Roman" w:hint="default"/>
      </w:rPr>
    </w:lvl>
  </w:abstractNum>
  <w:abstractNum w:abstractNumId="10" w15:restartNumberingAfterBreak="0">
    <w:nsid w:val="72D64964"/>
    <w:multiLevelType w:val="multilevel"/>
    <w:tmpl w:val="94CA7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34619308">
    <w:abstractNumId w:val="7"/>
  </w:num>
  <w:num w:numId="2" w16cid:durableId="1687251472">
    <w:abstractNumId w:val="4"/>
  </w:num>
  <w:num w:numId="3" w16cid:durableId="997877614">
    <w:abstractNumId w:val="0"/>
  </w:num>
  <w:num w:numId="4" w16cid:durableId="517240087">
    <w:abstractNumId w:val="1"/>
  </w:num>
  <w:num w:numId="5" w16cid:durableId="1132479718">
    <w:abstractNumId w:val="6"/>
  </w:num>
  <w:num w:numId="6" w16cid:durableId="2032609281">
    <w:abstractNumId w:val="3"/>
  </w:num>
  <w:num w:numId="7" w16cid:durableId="1801924290">
    <w:abstractNumId w:val="10"/>
  </w:num>
  <w:num w:numId="8" w16cid:durableId="1126660263">
    <w:abstractNumId w:val="2"/>
  </w:num>
  <w:num w:numId="9" w16cid:durableId="639843789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306281865">
    <w:abstractNumId w:val="5"/>
  </w:num>
  <w:num w:numId="11" w16cid:durableId="144697055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2C4"/>
    <w:rsid w:val="0002415F"/>
    <w:rsid w:val="00065DAD"/>
    <w:rsid w:val="00084C3F"/>
    <w:rsid w:val="000A7F1F"/>
    <w:rsid w:val="000B47A0"/>
    <w:rsid w:val="001132C4"/>
    <w:rsid w:val="0014137C"/>
    <w:rsid w:val="001518B6"/>
    <w:rsid w:val="001D1F14"/>
    <w:rsid w:val="00214E05"/>
    <w:rsid w:val="0022690B"/>
    <w:rsid w:val="00265557"/>
    <w:rsid w:val="002747FC"/>
    <w:rsid w:val="002F5860"/>
    <w:rsid w:val="0033016E"/>
    <w:rsid w:val="00363F24"/>
    <w:rsid w:val="003948BD"/>
    <w:rsid w:val="003A3AB3"/>
    <w:rsid w:val="003A7567"/>
    <w:rsid w:val="003F46BE"/>
    <w:rsid w:val="003F5189"/>
    <w:rsid w:val="00453391"/>
    <w:rsid w:val="004B19CB"/>
    <w:rsid w:val="005405A2"/>
    <w:rsid w:val="00542673"/>
    <w:rsid w:val="00562EF2"/>
    <w:rsid w:val="005814F9"/>
    <w:rsid w:val="005A495C"/>
    <w:rsid w:val="005F1275"/>
    <w:rsid w:val="005F7195"/>
    <w:rsid w:val="00607613"/>
    <w:rsid w:val="00611365"/>
    <w:rsid w:val="00686564"/>
    <w:rsid w:val="006C3585"/>
    <w:rsid w:val="007332BC"/>
    <w:rsid w:val="007861CC"/>
    <w:rsid w:val="007A3833"/>
    <w:rsid w:val="007A5679"/>
    <w:rsid w:val="007B78A8"/>
    <w:rsid w:val="00824A53"/>
    <w:rsid w:val="00840395"/>
    <w:rsid w:val="0085327F"/>
    <w:rsid w:val="008B0BB2"/>
    <w:rsid w:val="00936229"/>
    <w:rsid w:val="0098338A"/>
    <w:rsid w:val="00990C0A"/>
    <w:rsid w:val="009B5E3E"/>
    <w:rsid w:val="009C408C"/>
    <w:rsid w:val="00A01D28"/>
    <w:rsid w:val="00A57677"/>
    <w:rsid w:val="00A63656"/>
    <w:rsid w:val="00AC07E9"/>
    <w:rsid w:val="00B832EC"/>
    <w:rsid w:val="00BE61D6"/>
    <w:rsid w:val="00BF5C76"/>
    <w:rsid w:val="00C330E9"/>
    <w:rsid w:val="00C87EFA"/>
    <w:rsid w:val="00D466BB"/>
    <w:rsid w:val="00D50179"/>
    <w:rsid w:val="00DB707B"/>
    <w:rsid w:val="00DB7C24"/>
    <w:rsid w:val="00DE0C42"/>
    <w:rsid w:val="00DF5AF7"/>
    <w:rsid w:val="00E3617B"/>
    <w:rsid w:val="00E87A2C"/>
    <w:rsid w:val="00F53408"/>
    <w:rsid w:val="00FA65C6"/>
    <w:rsid w:val="00FA71D1"/>
    <w:rsid w:val="00FC2363"/>
    <w:rsid w:val="00FD77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21AF89"/>
  <w15:chartTrackingRefBased/>
  <w15:docId w15:val="{0E726189-BBB2-41D4-822B-C12650084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13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Heading1"/>
    <w:link w:val="Heading2Char"/>
    <w:uiPriority w:val="9"/>
    <w:unhideWhenUsed/>
    <w:qFormat/>
    <w:rsid w:val="00065DAD"/>
    <w:pPr>
      <w:spacing w:before="40"/>
      <w:outlineLvl w:val="1"/>
    </w:pPr>
    <w:rPr>
      <w:sz w:val="28"/>
      <w:szCs w:val="26"/>
    </w:rPr>
  </w:style>
  <w:style w:type="paragraph" w:styleId="Heading3">
    <w:name w:val="heading 3"/>
    <w:basedOn w:val="Heading2"/>
    <w:link w:val="Heading3Char"/>
    <w:uiPriority w:val="9"/>
    <w:qFormat/>
    <w:rsid w:val="00065DAD"/>
    <w:pPr>
      <w:spacing w:before="100" w:beforeAutospacing="1" w:after="100" w:afterAutospacing="1" w:line="240" w:lineRule="auto"/>
      <w:outlineLvl w:val="2"/>
    </w:pPr>
    <w:rPr>
      <w:rFonts w:eastAsia="Times New Roman" w:cs="Times New Roman"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557"/>
  </w:style>
  <w:style w:type="paragraph" w:styleId="Footer">
    <w:name w:val="footer"/>
    <w:basedOn w:val="Normal"/>
    <w:link w:val="Foot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557"/>
  </w:style>
  <w:style w:type="character" w:customStyle="1" w:styleId="Heading3Char">
    <w:name w:val="Heading 3 Char"/>
    <w:basedOn w:val="DefaultParagraphFont"/>
    <w:link w:val="Heading3"/>
    <w:uiPriority w:val="9"/>
    <w:rsid w:val="00065DAD"/>
    <w:rPr>
      <w:rFonts w:asciiTheme="majorHAnsi" w:eastAsia="Times New Roman" w:hAnsiTheme="majorHAnsi" w:cs="Times New Roman"/>
      <w:bCs/>
      <w:color w:val="2F5496" w:themeColor="accent1" w:themeShade="BF"/>
      <w:sz w:val="27"/>
      <w:szCs w:val="27"/>
    </w:rPr>
  </w:style>
  <w:style w:type="paragraph" w:styleId="ListParagraph">
    <w:name w:val="List Paragraph"/>
    <w:basedOn w:val="Normal"/>
    <w:uiPriority w:val="34"/>
    <w:qFormat/>
    <w:rsid w:val="0054267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269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65DAD"/>
    <w:rPr>
      <w:rFonts w:asciiTheme="majorHAnsi" w:eastAsiaTheme="majorEastAsia" w:hAnsiTheme="majorHAnsi" w:cstheme="majorBidi"/>
      <w:color w:val="2F5496" w:themeColor="accent1" w:themeShade="BF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DF5AF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5A495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A495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A495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5A495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5A495C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3016E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1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0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2041EE11AA59540A887C735ED9828D9" ma:contentTypeVersion="0" ma:contentTypeDescription="Create a new document." ma:contentTypeScope="" ma:versionID="4ee8e77ee10d8d1d375785e0933dc4a6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1d5eec3c12ee2e8127422d567928f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5AD6A9-4A69-4169-874B-3AA99315D2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6FF6FC8-87AC-4DA5-8397-457A83B7CFC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CEF9430-EC9D-42C7-B76D-A164A798BAF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0D8ED79-45D9-4083-B042-FF68701198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1887</TotalTime>
  <Pages>38</Pages>
  <Words>2016</Words>
  <Characters>11493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 Le</dc:creator>
  <cp:keywords/>
  <dc:description/>
  <cp:lastModifiedBy>Nguyen Thi Nhung 20215109</cp:lastModifiedBy>
  <cp:revision>12</cp:revision>
  <cp:lastPrinted>2023-12-16T16:42:00Z</cp:lastPrinted>
  <dcterms:created xsi:type="dcterms:W3CDTF">2022-10-10T08:35:00Z</dcterms:created>
  <dcterms:modified xsi:type="dcterms:W3CDTF">2023-12-16T16:48:00Z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0x010100E2041EE11AA59540A887C735ED9828D9</vt:lpwstr>
  </property>
</Properties>
</file>